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F3442" w14:textId="47DF201F" w:rsidR="007507D9" w:rsidRPr="00BC4C37" w:rsidRDefault="00F75CDD" w:rsidP="00F67035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  <w:sectPr w:rsidR="007507D9" w:rsidRPr="00BC4C37">
          <w:pgSz w:w="11906" w:h="16838"/>
          <w:pgMar w:top="864" w:right="1440" w:bottom="1440" w:left="1440" w:header="708" w:footer="708" w:gutter="0"/>
          <w:paperSrc w:first="1" w:other="1"/>
          <w:cols w:space="720"/>
        </w:sectPr>
      </w:pPr>
      <w:r w:rsidRPr="00F75CDD">
        <w:rPr>
          <w:rFonts w:ascii="Times New Roman" w:hAnsi="Times New Roman"/>
          <w:b/>
          <w:bCs/>
          <w:sz w:val="24"/>
          <w:szCs w:val="24"/>
          <w:lang w:eastAsia="zh-CN"/>
        </w:rPr>
        <w:drawing>
          <wp:inline distT="0" distB="0" distL="0" distR="0" wp14:anchorId="02075182" wp14:editId="2FC35DAD">
            <wp:extent cx="6038729" cy="9658350"/>
            <wp:effectExtent l="0" t="0" r="635" b="0"/>
            <wp:docPr id="107302315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5616" cy="9669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E03C32" w14:textId="676CD756" w:rsidR="002D6953" w:rsidRPr="002D6953" w:rsidRDefault="002D6953" w:rsidP="00F67035">
      <w:pPr>
        <w:pStyle w:val="11"/>
        <w:tabs>
          <w:tab w:val="right" w:leader="dot" w:pos="9016"/>
        </w:tabs>
        <w:spacing w:after="0" w:line="240" w:lineRule="auto"/>
        <w:ind w:firstLine="709"/>
        <w:contextualSpacing/>
        <w:jc w:val="center"/>
        <w:rPr>
          <w:rFonts w:ascii="Times New Roman" w:eastAsiaTheme="majorEastAsia" w:hAnsi="Times New Roman" w:cs="Times New Roman"/>
          <w:color w:val="2F5496" w:themeColor="accent1" w:themeShade="BF"/>
          <w:sz w:val="32"/>
          <w:szCs w:val="32"/>
        </w:rPr>
      </w:pPr>
      <w:r>
        <w:rPr>
          <w:rFonts w:ascii="Times New Roman" w:eastAsiaTheme="majorEastAsia" w:hAnsi="Times New Roman" w:cs="Times New Roman"/>
          <w:color w:val="2F5496" w:themeColor="accent1" w:themeShade="BF"/>
          <w:sz w:val="32"/>
          <w:szCs w:val="32"/>
        </w:rPr>
        <w:lastRenderedPageBreak/>
        <w:t>Содержание</w:t>
      </w:r>
    </w:p>
    <w:p w14:paraId="4C958408" w14:textId="7667EBD0" w:rsidR="002D6953" w:rsidRPr="002D6953" w:rsidRDefault="00000000" w:rsidP="00F67035">
      <w:pPr>
        <w:pStyle w:val="11"/>
        <w:tabs>
          <w:tab w:val="right" w:leader="dot" w:pos="9016"/>
        </w:tabs>
        <w:spacing w:after="0" w:line="240" w:lineRule="auto"/>
        <w:contextualSpacing/>
        <w:rPr>
          <w:rFonts w:ascii="Times New Roman" w:hAnsi="Times New Roman" w:cs="Times New Roman"/>
          <w:noProof/>
          <w:kern w:val="2"/>
          <w:sz w:val="28"/>
          <w:szCs w:val="28"/>
          <w14:ligatures w14:val="standardContextual"/>
        </w:rPr>
      </w:pPr>
      <w:r w:rsidRPr="002D6953">
        <w:rPr>
          <w:rFonts w:ascii="Times New Roman" w:eastAsiaTheme="majorEastAsia" w:hAnsi="Times New Roman" w:cs="Times New Roman"/>
          <w:color w:val="2F5496" w:themeColor="accent1" w:themeShade="BF"/>
          <w:sz w:val="28"/>
          <w:szCs w:val="28"/>
        </w:rPr>
        <w:fldChar w:fldCharType="begin"/>
      </w:r>
      <w:r w:rsidRPr="002D6953">
        <w:rPr>
          <w:rFonts w:ascii="Times New Roman" w:hAnsi="Times New Roman" w:cs="Times New Roman"/>
          <w:sz w:val="28"/>
          <w:szCs w:val="28"/>
        </w:rPr>
        <w:instrText>TOC \o "1 - 3" \h \u</w:instrText>
      </w:r>
      <w:r w:rsidRPr="002D6953">
        <w:rPr>
          <w:rFonts w:ascii="Times New Roman" w:eastAsiaTheme="majorEastAsia" w:hAnsi="Times New Roman" w:cs="Times New Roman"/>
          <w:color w:val="2F5496" w:themeColor="accent1" w:themeShade="BF"/>
          <w:sz w:val="28"/>
          <w:szCs w:val="28"/>
        </w:rPr>
        <w:fldChar w:fldCharType="separate"/>
      </w:r>
      <w:hyperlink w:anchor="_Toc229735928" w:history="1">
        <w:r w:rsidR="002D6953" w:rsidRPr="002D6953">
          <w:rPr>
            <w:rStyle w:val="af8"/>
            <w:rFonts w:ascii="Times New Roman" w:hAnsi="Times New Roman" w:cs="Times New Roman"/>
            <w:noProof/>
            <w:sz w:val="28"/>
            <w:szCs w:val="28"/>
          </w:rPr>
          <w:t>1. Пояснительная записка.</w:t>
        </w:r>
        <w:r w:rsidR="002D6953" w:rsidRPr="002D6953">
          <w:rPr>
            <w:rFonts w:ascii="Times New Roman" w:hAnsi="Times New Roman" w:cs="Times New Roman"/>
            <w:noProof/>
            <w:sz w:val="28"/>
            <w:szCs w:val="28"/>
          </w:rPr>
          <w:tab/>
        </w:r>
        <w:r w:rsidR="002D6953"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begin"/>
        </w:r>
        <w:r w:rsidR="002D6953" w:rsidRPr="002D6953">
          <w:rPr>
            <w:rFonts w:ascii="Times New Roman" w:hAnsi="Times New Roman" w:cs="Times New Roman"/>
            <w:noProof/>
            <w:sz w:val="28"/>
            <w:szCs w:val="28"/>
          </w:rPr>
          <w:instrText xml:space="preserve"> PAGEREF _Toc229735928 \h </w:instrText>
        </w:r>
        <w:r w:rsidR="002D6953" w:rsidRPr="002D6953">
          <w:rPr>
            <w:rFonts w:ascii="Times New Roman" w:hAnsi="Times New Roman" w:cs="Times New Roman"/>
            <w:noProof/>
            <w:sz w:val="28"/>
            <w:szCs w:val="28"/>
          </w:rPr>
        </w:r>
        <w:r w:rsidR="002D6953"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separate"/>
        </w:r>
        <w:r w:rsidR="00F67035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="002D6953"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hyperlink>
    </w:p>
    <w:p w14:paraId="1EF70026" w14:textId="0ADCD357" w:rsidR="002D6953" w:rsidRPr="002D6953" w:rsidRDefault="002D6953" w:rsidP="00F67035">
      <w:pPr>
        <w:pStyle w:val="23"/>
        <w:tabs>
          <w:tab w:val="right" w:leader="dot" w:pos="9016"/>
        </w:tabs>
        <w:spacing w:after="0" w:line="240" w:lineRule="auto"/>
        <w:ind w:left="0"/>
        <w:contextualSpacing/>
        <w:rPr>
          <w:rFonts w:ascii="Times New Roman" w:hAnsi="Times New Roman" w:cs="Times New Roman"/>
          <w:noProof/>
          <w:kern w:val="2"/>
          <w:sz w:val="28"/>
          <w:szCs w:val="28"/>
          <w14:ligatures w14:val="standardContextual"/>
        </w:rPr>
      </w:pPr>
      <w:hyperlink w:anchor="_Toc229735929" w:history="1">
        <w:r w:rsidRPr="002D6953">
          <w:rPr>
            <w:rStyle w:val="af8"/>
            <w:rFonts w:ascii="Times New Roman" w:hAnsi="Times New Roman" w:cs="Times New Roman"/>
            <w:i/>
            <w:iCs/>
            <w:noProof/>
            <w:sz w:val="28"/>
            <w:szCs w:val="28"/>
          </w:rPr>
          <w:t>Направленность и уровень программы</w: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tab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begin"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instrText xml:space="preserve"> PAGEREF _Toc229735929 \h </w:instrTex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separate"/>
        </w:r>
        <w:r w:rsidR="00F67035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hyperlink>
    </w:p>
    <w:p w14:paraId="04CD7219" w14:textId="41586E89" w:rsidR="002D6953" w:rsidRPr="002D6953" w:rsidRDefault="002D6953" w:rsidP="00F67035">
      <w:pPr>
        <w:pStyle w:val="23"/>
        <w:tabs>
          <w:tab w:val="right" w:leader="dot" w:pos="9016"/>
        </w:tabs>
        <w:spacing w:after="0" w:line="240" w:lineRule="auto"/>
        <w:ind w:left="0"/>
        <w:contextualSpacing/>
        <w:rPr>
          <w:rFonts w:ascii="Times New Roman" w:hAnsi="Times New Roman" w:cs="Times New Roman"/>
          <w:noProof/>
          <w:kern w:val="2"/>
          <w:sz w:val="28"/>
          <w:szCs w:val="28"/>
          <w14:ligatures w14:val="standardContextual"/>
        </w:rPr>
      </w:pPr>
      <w:hyperlink w:anchor="_Toc229735930" w:history="1">
        <w:r w:rsidRPr="002D6953">
          <w:rPr>
            <w:rStyle w:val="af8"/>
            <w:rFonts w:ascii="Times New Roman" w:hAnsi="Times New Roman" w:cs="Times New Roman"/>
            <w:i/>
            <w:iCs/>
            <w:noProof/>
            <w:sz w:val="28"/>
            <w:szCs w:val="28"/>
          </w:rPr>
          <w:t>Актуальность программы</w: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tab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begin"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instrText xml:space="preserve"> PAGEREF _Toc229735930 \h </w:instrTex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separate"/>
        </w:r>
        <w:r w:rsidR="00F67035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hyperlink>
    </w:p>
    <w:p w14:paraId="589ED6B6" w14:textId="126EC2F2" w:rsidR="002D6953" w:rsidRPr="002D6953" w:rsidRDefault="002D6953" w:rsidP="00F67035">
      <w:pPr>
        <w:pStyle w:val="23"/>
        <w:tabs>
          <w:tab w:val="right" w:leader="dot" w:pos="9016"/>
        </w:tabs>
        <w:spacing w:after="0" w:line="240" w:lineRule="auto"/>
        <w:ind w:left="0"/>
        <w:contextualSpacing/>
        <w:rPr>
          <w:rFonts w:ascii="Times New Roman" w:hAnsi="Times New Roman" w:cs="Times New Roman"/>
          <w:noProof/>
          <w:kern w:val="2"/>
          <w:sz w:val="28"/>
          <w:szCs w:val="28"/>
          <w14:ligatures w14:val="standardContextual"/>
        </w:rPr>
      </w:pPr>
      <w:hyperlink w:anchor="_Toc229735931" w:history="1">
        <w:r w:rsidRPr="002D6953">
          <w:rPr>
            <w:rStyle w:val="af8"/>
            <w:rFonts w:ascii="Times New Roman" w:hAnsi="Times New Roman" w:cs="Times New Roman"/>
            <w:i/>
            <w:iCs/>
            <w:noProof/>
            <w:sz w:val="28"/>
            <w:szCs w:val="28"/>
          </w:rPr>
          <w:t>Цель и задачи программы</w: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tab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begin"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instrText xml:space="preserve"> PAGEREF _Toc229735931 \h </w:instrTex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separate"/>
        </w:r>
        <w:r w:rsidR="00F67035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hyperlink>
    </w:p>
    <w:p w14:paraId="609FF5B5" w14:textId="3C585FA8" w:rsidR="002D6953" w:rsidRPr="002D6953" w:rsidRDefault="002D6953" w:rsidP="00F67035">
      <w:pPr>
        <w:pStyle w:val="23"/>
        <w:tabs>
          <w:tab w:val="right" w:leader="dot" w:pos="9016"/>
        </w:tabs>
        <w:spacing w:after="0" w:line="240" w:lineRule="auto"/>
        <w:ind w:left="0"/>
        <w:contextualSpacing/>
        <w:rPr>
          <w:rFonts w:ascii="Times New Roman" w:hAnsi="Times New Roman" w:cs="Times New Roman"/>
          <w:noProof/>
          <w:kern w:val="2"/>
          <w:sz w:val="28"/>
          <w:szCs w:val="28"/>
          <w14:ligatures w14:val="standardContextual"/>
        </w:rPr>
      </w:pPr>
      <w:hyperlink w:anchor="_Toc229735932" w:history="1">
        <w:r w:rsidRPr="002D6953">
          <w:rPr>
            <w:rStyle w:val="af8"/>
            <w:rFonts w:ascii="Times New Roman" w:hAnsi="Times New Roman" w:cs="Times New Roman"/>
            <w:i/>
            <w:iCs/>
            <w:noProof/>
            <w:sz w:val="28"/>
            <w:szCs w:val="28"/>
          </w:rPr>
          <w:t>Категория учащихся</w: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tab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begin"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instrText xml:space="preserve"> PAGEREF _Toc229735932 \h </w:instrTex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separate"/>
        </w:r>
        <w:r w:rsidR="00F67035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hyperlink>
    </w:p>
    <w:p w14:paraId="73A208AD" w14:textId="1C934B42" w:rsidR="002D6953" w:rsidRPr="002D6953" w:rsidRDefault="002D6953" w:rsidP="00F67035">
      <w:pPr>
        <w:pStyle w:val="23"/>
        <w:tabs>
          <w:tab w:val="right" w:leader="dot" w:pos="9016"/>
        </w:tabs>
        <w:spacing w:after="0" w:line="240" w:lineRule="auto"/>
        <w:ind w:left="0"/>
        <w:contextualSpacing/>
        <w:rPr>
          <w:rFonts w:ascii="Times New Roman" w:hAnsi="Times New Roman" w:cs="Times New Roman"/>
          <w:noProof/>
          <w:kern w:val="2"/>
          <w:sz w:val="28"/>
          <w:szCs w:val="28"/>
          <w14:ligatures w14:val="standardContextual"/>
        </w:rPr>
      </w:pPr>
      <w:hyperlink w:anchor="_Toc229735933" w:history="1">
        <w:r w:rsidRPr="002D6953">
          <w:rPr>
            <w:rStyle w:val="af8"/>
            <w:rFonts w:ascii="Times New Roman" w:hAnsi="Times New Roman" w:cs="Times New Roman"/>
            <w:i/>
            <w:iCs/>
            <w:noProof/>
            <w:sz w:val="28"/>
            <w:szCs w:val="28"/>
          </w:rPr>
          <w:t>Формы и режим занятий</w: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tab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begin"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instrText xml:space="preserve"> PAGEREF _Toc229735933 \h </w:instrTex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separate"/>
        </w:r>
        <w:r w:rsidR="00F67035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hyperlink>
    </w:p>
    <w:p w14:paraId="2A33D294" w14:textId="6F65F5F3" w:rsidR="002D6953" w:rsidRPr="002D6953" w:rsidRDefault="002D6953" w:rsidP="00F67035">
      <w:pPr>
        <w:pStyle w:val="23"/>
        <w:tabs>
          <w:tab w:val="right" w:leader="dot" w:pos="9016"/>
        </w:tabs>
        <w:spacing w:after="0" w:line="240" w:lineRule="auto"/>
        <w:ind w:left="0"/>
        <w:contextualSpacing/>
        <w:rPr>
          <w:rFonts w:ascii="Times New Roman" w:hAnsi="Times New Roman" w:cs="Times New Roman"/>
          <w:noProof/>
          <w:kern w:val="2"/>
          <w:sz w:val="28"/>
          <w:szCs w:val="28"/>
          <w14:ligatures w14:val="standardContextual"/>
        </w:rPr>
      </w:pPr>
      <w:hyperlink w:anchor="_Toc229735934" w:history="1">
        <w:r w:rsidRPr="002D6953">
          <w:rPr>
            <w:rStyle w:val="af8"/>
            <w:rFonts w:ascii="Times New Roman" w:hAnsi="Times New Roman" w:cs="Times New Roman"/>
            <w:i/>
            <w:iCs/>
            <w:noProof/>
            <w:sz w:val="28"/>
            <w:szCs w:val="28"/>
          </w:rPr>
          <w:t>Срок реализации программы</w: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tab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begin"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instrText xml:space="preserve"> PAGEREF _Toc229735934 \h </w:instrTex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separate"/>
        </w:r>
        <w:r w:rsidR="00F67035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hyperlink>
    </w:p>
    <w:p w14:paraId="212249D0" w14:textId="56700573" w:rsidR="002D6953" w:rsidRPr="002D6953" w:rsidRDefault="002D6953" w:rsidP="00F67035">
      <w:pPr>
        <w:pStyle w:val="23"/>
        <w:tabs>
          <w:tab w:val="right" w:leader="dot" w:pos="9016"/>
        </w:tabs>
        <w:spacing w:after="0" w:line="240" w:lineRule="auto"/>
        <w:ind w:left="0"/>
        <w:contextualSpacing/>
        <w:rPr>
          <w:rFonts w:ascii="Times New Roman" w:hAnsi="Times New Roman" w:cs="Times New Roman"/>
          <w:noProof/>
          <w:kern w:val="2"/>
          <w:sz w:val="28"/>
          <w:szCs w:val="28"/>
          <w14:ligatures w14:val="standardContextual"/>
        </w:rPr>
      </w:pPr>
      <w:hyperlink w:anchor="_Toc229735935" w:history="1">
        <w:r w:rsidRPr="002D6953">
          <w:rPr>
            <w:rStyle w:val="af8"/>
            <w:rFonts w:ascii="Times New Roman" w:hAnsi="Times New Roman" w:cs="Times New Roman"/>
            <w:i/>
            <w:iCs/>
            <w:noProof/>
            <w:sz w:val="28"/>
            <w:szCs w:val="28"/>
          </w:rPr>
          <w:t>Планируемые результаты</w: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tab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begin"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instrText xml:space="preserve"> PAGEREF _Toc229735935 \h </w:instrTex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separate"/>
        </w:r>
        <w:r w:rsidR="00F67035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hyperlink>
    </w:p>
    <w:p w14:paraId="3B76866E" w14:textId="3D27BB48" w:rsidR="002D6953" w:rsidRPr="002D6953" w:rsidRDefault="002D6953" w:rsidP="00F67035">
      <w:pPr>
        <w:pStyle w:val="11"/>
        <w:tabs>
          <w:tab w:val="right" w:leader="dot" w:pos="9016"/>
        </w:tabs>
        <w:spacing w:after="0" w:line="240" w:lineRule="auto"/>
        <w:contextualSpacing/>
        <w:rPr>
          <w:rFonts w:ascii="Times New Roman" w:hAnsi="Times New Roman" w:cs="Times New Roman"/>
          <w:noProof/>
          <w:kern w:val="2"/>
          <w:sz w:val="28"/>
          <w:szCs w:val="28"/>
          <w14:ligatures w14:val="standardContextual"/>
        </w:rPr>
      </w:pPr>
      <w:hyperlink w:anchor="_Toc229735936" w:history="1">
        <w:r w:rsidRPr="002D6953">
          <w:rPr>
            <w:rStyle w:val="af8"/>
            <w:rFonts w:ascii="Times New Roman" w:hAnsi="Times New Roman" w:cs="Times New Roman"/>
            <w:noProof/>
            <w:sz w:val="28"/>
            <w:szCs w:val="28"/>
          </w:rPr>
          <w:t>2. Содержание программы</w: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tab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begin"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instrText xml:space="preserve"> PAGEREF _Toc229735936 \h </w:instrTex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separate"/>
        </w:r>
        <w:r w:rsidR="00F67035">
          <w:rPr>
            <w:rFonts w:ascii="Times New Roman" w:hAnsi="Times New Roman" w:cs="Times New Roman"/>
            <w:noProof/>
            <w:sz w:val="28"/>
            <w:szCs w:val="28"/>
          </w:rPr>
          <w:t>7</w: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hyperlink>
    </w:p>
    <w:p w14:paraId="4D1009F2" w14:textId="511CCAC0" w:rsidR="002D6953" w:rsidRPr="002D6953" w:rsidRDefault="002D6953" w:rsidP="00F67035">
      <w:pPr>
        <w:pStyle w:val="23"/>
        <w:tabs>
          <w:tab w:val="right" w:leader="dot" w:pos="9016"/>
        </w:tabs>
        <w:spacing w:after="0" w:line="240" w:lineRule="auto"/>
        <w:ind w:left="0"/>
        <w:contextualSpacing/>
        <w:rPr>
          <w:rFonts w:ascii="Times New Roman" w:hAnsi="Times New Roman" w:cs="Times New Roman"/>
          <w:noProof/>
          <w:kern w:val="2"/>
          <w:sz w:val="28"/>
          <w:szCs w:val="28"/>
          <w14:ligatures w14:val="standardContextual"/>
        </w:rPr>
      </w:pPr>
      <w:hyperlink w:anchor="_Toc229735937" w:history="1">
        <w:r w:rsidRPr="002D6953">
          <w:rPr>
            <w:rStyle w:val="af8"/>
            <w:rFonts w:ascii="Times New Roman" w:hAnsi="Times New Roman" w:cs="Times New Roman"/>
            <w:i/>
            <w:iCs/>
            <w:noProof/>
            <w:sz w:val="28"/>
            <w:szCs w:val="28"/>
          </w:rPr>
          <w:t>Учебный (тематический) план</w: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tab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begin"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instrText xml:space="preserve"> PAGEREF _Toc229735937 \h </w:instrTex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separate"/>
        </w:r>
        <w:r w:rsidR="00F67035">
          <w:rPr>
            <w:rFonts w:ascii="Times New Roman" w:hAnsi="Times New Roman" w:cs="Times New Roman"/>
            <w:noProof/>
            <w:sz w:val="28"/>
            <w:szCs w:val="28"/>
          </w:rPr>
          <w:t>7</w: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hyperlink>
    </w:p>
    <w:p w14:paraId="7B5A5689" w14:textId="4F451C42" w:rsidR="002D6953" w:rsidRPr="002D6953" w:rsidRDefault="002D6953" w:rsidP="00F67035">
      <w:pPr>
        <w:pStyle w:val="23"/>
        <w:tabs>
          <w:tab w:val="right" w:leader="dot" w:pos="9016"/>
        </w:tabs>
        <w:spacing w:after="0" w:line="240" w:lineRule="auto"/>
        <w:ind w:left="0"/>
        <w:contextualSpacing/>
        <w:rPr>
          <w:rFonts w:ascii="Times New Roman" w:hAnsi="Times New Roman" w:cs="Times New Roman"/>
          <w:noProof/>
          <w:kern w:val="2"/>
          <w:sz w:val="28"/>
          <w:szCs w:val="28"/>
          <w14:ligatures w14:val="standardContextual"/>
        </w:rPr>
      </w:pPr>
      <w:hyperlink w:anchor="_Toc229735938" w:history="1">
        <w:r w:rsidRPr="002D6953">
          <w:rPr>
            <w:rStyle w:val="af8"/>
            <w:rFonts w:ascii="Times New Roman" w:hAnsi="Times New Roman" w:cs="Times New Roman"/>
            <w:i/>
            <w:iCs/>
            <w:noProof/>
            <w:sz w:val="28"/>
            <w:szCs w:val="28"/>
          </w:rPr>
          <w:t>Содержание учебного (тематического) плана</w: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tab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begin"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instrText xml:space="preserve"> PAGEREF _Toc229735938 \h </w:instrTex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separate"/>
        </w:r>
        <w:r w:rsidR="00F67035">
          <w:rPr>
            <w:rFonts w:ascii="Times New Roman" w:hAnsi="Times New Roman" w:cs="Times New Roman"/>
            <w:noProof/>
            <w:sz w:val="28"/>
            <w:szCs w:val="28"/>
          </w:rPr>
          <w:t>7</w: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hyperlink>
    </w:p>
    <w:p w14:paraId="53B6CCDD" w14:textId="7951E9C2" w:rsidR="002D6953" w:rsidRPr="002D6953" w:rsidRDefault="002D6953" w:rsidP="00F67035">
      <w:pPr>
        <w:pStyle w:val="11"/>
        <w:tabs>
          <w:tab w:val="right" w:leader="dot" w:pos="9016"/>
        </w:tabs>
        <w:spacing w:after="0" w:line="240" w:lineRule="auto"/>
        <w:contextualSpacing/>
        <w:rPr>
          <w:rFonts w:ascii="Times New Roman" w:hAnsi="Times New Roman" w:cs="Times New Roman"/>
          <w:noProof/>
          <w:kern w:val="2"/>
          <w:sz w:val="28"/>
          <w:szCs w:val="28"/>
          <w14:ligatures w14:val="standardContextual"/>
        </w:rPr>
      </w:pPr>
      <w:hyperlink w:anchor="_Toc229735939" w:history="1">
        <w:r w:rsidRPr="002D6953">
          <w:rPr>
            <w:rStyle w:val="af8"/>
            <w:rFonts w:ascii="Times New Roman" w:hAnsi="Times New Roman" w:cs="Times New Roman"/>
            <w:noProof/>
            <w:sz w:val="28"/>
            <w:szCs w:val="28"/>
          </w:rPr>
          <w:t>3. Формы аттестации и оценочные материалы</w: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tab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begin"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instrText xml:space="preserve"> PAGEREF _Toc229735939 \h </w:instrTex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separate"/>
        </w:r>
        <w:r w:rsidR="00F67035">
          <w:rPr>
            <w:rFonts w:ascii="Times New Roman" w:hAnsi="Times New Roman" w:cs="Times New Roman"/>
            <w:noProof/>
            <w:sz w:val="28"/>
            <w:szCs w:val="28"/>
          </w:rPr>
          <w:t>9</w: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hyperlink>
    </w:p>
    <w:p w14:paraId="26DE274F" w14:textId="492E42DB" w:rsidR="002D6953" w:rsidRPr="002D6953" w:rsidRDefault="002D6953" w:rsidP="00F67035">
      <w:pPr>
        <w:pStyle w:val="11"/>
        <w:tabs>
          <w:tab w:val="right" w:leader="dot" w:pos="9016"/>
        </w:tabs>
        <w:spacing w:after="0" w:line="240" w:lineRule="auto"/>
        <w:contextualSpacing/>
        <w:rPr>
          <w:rFonts w:ascii="Times New Roman" w:hAnsi="Times New Roman" w:cs="Times New Roman"/>
          <w:noProof/>
          <w:kern w:val="2"/>
          <w:sz w:val="28"/>
          <w:szCs w:val="28"/>
          <w14:ligatures w14:val="standardContextual"/>
        </w:rPr>
      </w:pPr>
      <w:hyperlink w:anchor="_Toc229735940" w:history="1">
        <w:r w:rsidRPr="002D6953">
          <w:rPr>
            <w:rStyle w:val="af8"/>
            <w:rFonts w:ascii="Times New Roman" w:hAnsi="Times New Roman" w:cs="Times New Roman"/>
            <w:noProof/>
            <w:sz w:val="28"/>
            <w:szCs w:val="28"/>
          </w:rPr>
          <w:t>4. Организационно-педагогические условия реализации программы</w: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tab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begin"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instrText xml:space="preserve"> PAGEREF _Toc229735940 \h </w:instrTex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separate"/>
        </w:r>
        <w:r w:rsidR="00F67035">
          <w:rPr>
            <w:rFonts w:ascii="Times New Roman" w:hAnsi="Times New Roman" w:cs="Times New Roman"/>
            <w:noProof/>
            <w:sz w:val="28"/>
            <w:szCs w:val="28"/>
          </w:rPr>
          <w:t>10</w: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hyperlink>
    </w:p>
    <w:p w14:paraId="3396C031" w14:textId="1EC48D56" w:rsidR="002D6953" w:rsidRPr="002D6953" w:rsidRDefault="002D6953" w:rsidP="00F67035">
      <w:pPr>
        <w:pStyle w:val="23"/>
        <w:tabs>
          <w:tab w:val="right" w:leader="dot" w:pos="9016"/>
        </w:tabs>
        <w:spacing w:after="0" w:line="240" w:lineRule="auto"/>
        <w:ind w:left="0"/>
        <w:contextualSpacing/>
        <w:rPr>
          <w:rFonts w:ascii="Times New Roman" w:hAnsi="Times New Roman" w:cs="Times New Roman"/>
          <w:noProof/>
          <w:kern w:val="2"/>
          <w:sz w:val="28"/>
          <w:szCs w:val="28"/>
          <w14:ligatures w14:val="standardContextual"/>
        </w:rPr>
      </w:pPr>
      <w:hyperlink w:anchor="_Toc229735941" w:history="1">
        <w:r w:rsidRPr="002D6953">
          <w:rPr>
            <w:rStyle w:val="af8"/>
            <w:rFonts w:ascii="Times New Roman" w:hAnsi="Times New Roman" w:cs="Times New Roman"/>
            <w:noProof/>
            <w:sz w:val="28"/>
            <w:szCs w:val="28"/>
          </w:rPr>
          <w:t>Материально-технические условия</w: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tab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begin"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instrText xml:space="preserve"> PAGEREF _Toc229735941 \h </w:instrTex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separate"/>
        </w:r>
        <w:r w:rsidR="00F67035">
          <w:rPr>
            <w:rFonts w:ascii="Times New Roman" w:hAnsi="Times New Roman" w:cs="Times New Roman"/>
            <w:noProof/>
            <w:sz w:val="28"/>
            <w:szCs w:val="28"/>
          </w:rPr>
          <w:t>10</w: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hyperlink>
    </w:p>
    <w:p w14:paraId="3957DE02" w14:textId="3B6AC63E" w:rsidR="002D6953" w:rsidRPr="002D6953" w:rsidRDefault="002D6953" w:rsidP="00F67035">
      <w:pPr>
        <w:pStyle w:val="11"/>
        <w:tabs>
          <w:tab w:val="right" w:leader="dot" w:pos="9016"/>
        </w:tabs>
        <w:spacing w:after="0" w:line="240" w:lineRule="auto"/>
        <w:contextualSpacing/>
        <w:rPr>
          <w:rFonts w:ascii="Times New Roman" w:hAnsi="Times New Roman" w:cs="Times New Roman"/>
          <w:noProof/>
          <w:kern w:val="2"/>
          <w:sz w:val="28"/>
          <w:szCs w:val="28"/>
          <w14:ligatures w14:val="standardContextual"/>
        </w:rPr>
      </w:pPr>
      <w:hyperlink w:anchor="_Toc229735942" w:history="1">
        <w:r w:rsidRPr="002D6953">
          <w:rPr>
            <w:rStyle w:val="af8"/>
            <w:rFonts w:ascii="Times New Roman" w:hAnsi="Times New Roman" w:cs="Times New Roman"/>
            <w:noProof/>
            <w:sz w:val="28"/>
            <w:szCs w:val="28"/>
          </w:rPr>
          <w:t>Учебно-методическое и информационное обеспечение программы</w: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tab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begin"/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instrText xml:space="preserve"> PAGEREF _Toc229735942 \h </w:instrTex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separate"/>
        </w:r>
        <w:r w:rsidR="00F67035">
          <w:rPr>
            <w:rFonts w:ascii="Times New Roman" w:hAnsi="Times New Roman" w:cs="Times New Roman"/>
            <w:noProof/>
            <w:sz w:val="28"/>
            <w:szCs w:val="28"/>
          </w:rPr>
          <w:t>11</w:t>
        </w:r>
        <w:r w:rsidRPr="002D6953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hyperlink>
    </w:p>
    <w:p w14:paraId="45D02E3D" w14:textId="7AECD421" w:rsidR="007507D9" w:rsidRDefault="00000000" w:rsidP="00F67035">
      <w:pPr>
        <w:tabs>
          <w:tab w:val="right" w:leader="dot" w:pos="9016"/>
        </w:tabs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  <w:sectPr w:rsidR="007507D9">
          <w:pgSz w:w="11906" w:h="16838"/>
          <w:pgMar w:top="864" w:right="1440" w:bottom="1440" w:left="1440" w:header="708" w:footer="708" w:gutter="0"/>
          <w:paperSrc w:first="1" w:other="1"/>
          <w:cols w:space="720"/>
        </w:sectPr>
      </w:pPr>
      <w:r w:rsidRPr="002D6953">
        <w:rPr>
          <w:rFonts w:ascii="Times New Roman" w:hAnsi="Times New Roman" w:cs="Times New Roman"/>
          <w:b/>
          <w:bCs/>
          <w:sz w:val="28"/>
          <w:szCs w:val="28"/>
        </w:rPr>
        <w:fldChar w:fldCharType="end"/>
      </w:r>
    </w:p>
    <w:p w14:paraId="5E8AB353" w14:textId="77777777" w:rsidR="007507D9" w:rsidRDefault="00000000" w:rsidP="00F67035">
      <w:pPr>
        <w:pStyle w:val="1"/>
        <w:spacing w:before="0" w:line="240" w:lineRule="auto"/>
        <w:ind w:firstLine="709"/>
        <w:contextualSpacing/>
        <w:jc w:val="center"/>
        <w:rPr>
          <w:rFonts w:ascii="Times New Roman" w:hAnsi="Times New Roman" w:cs="Times New Roman"/>
        </w:rPr>
      </w:pPr>
      <w:bookmarkStart w:id="0" w:name="_Toc229735928"/>
      <w:r>
        <w:rPr>
          <w:rFonts w:ascii="Times New Roman" w:hAnsi="Times New Roman" w:cs="Times New Roman"/>
        </w:rPr>
        <w:lastRenderedPageBreak/>
        <w:t>1. Пояснительная записка.</w:t>
      </w:r>
      <w:bookmarkEnd w:id="0"/>
    </w:p>
    <w:p w14:paraId="0A0E56D7" w14:textId="77777777" w:rsidR="007507D9" w:rsidRDefault="007507D9" w:rsidP="00F67035">
      <w:pPr>
        <w:spacing w:after="0" w:line="240" w:lineRule="auto"/>
        <w:ind w:firstLine="709"/>
        <w:contextualSpacing/>
        <w:jc w:val="center"/>
      </w:pPr>
    </w:p>
    <w:p w14:paraId="632627DB" w14:textId="77777777" w:rsidR="007507D9" w:rsidRDefault="00000000" w:rsidP="00F67035">
      <w:pPr>
        <w:pStyle w:val="2"/>
        <w:spacing w:before="0" w:line="240" w:lineRule="auto"/>
        <w:ind w:firstLine="709"/>
        <w:contextualSpacing/>
        <w:jc w:val="center"/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</w:pPr>
      <w:bookmarkStart w:id="1" w:name="_Toc229735929"/>
      <w:r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>Направленность и уровень программы</w:t>
      </w:r>
      <w:bookmarkEnd w:id="1"/>
    </w:p>
    <w:p w14:paraId="49D3EDC6" w14:textId="77777777" w:rsidR="007507D9" w:rsidRDefault="007507D9" w:rsidP="00F67035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0C5C3EDA" w14:textId="2BE09B9F" w:rsidR="007507D9" w:rsidRDefault="00000000" w:rsidP="00F67035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Формула контента</w:t>
      </w:r>
      <w:r w:rsidRPr="00C33DB6">
        <w:rPr>
          <w:rFonts w:ascii="Times New Roman" w:hAnsi="Times New Roman" w:cs="Times New Roman"/>
          <w:color w:val="000000"/>
          <w:sz w:val="28"/>
          <w:szCs w:val="28"/>
        </w:rPr>
        <w:t xml:space="preserve"> — это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дополнительная </w:t>
      </w:r>
      <w:r w:rsidR="00A67163">
        <w:rPr>
          <w:rFonts w:ascii="Times New Roman" w:hAnsi="Times New Roman" w:cs="Times New Roman"/>
          <w:color w:val="000000"/>
          <w:sz w:val="28"/>
          <w:szCs w:val="28"/>
        </w:rPr>
        <w:t>общеразвивающая</w:t>
      </w:r>
      <w:r w:rsidRPr="00C33DB6">
        <w:rPr>
          <w:rFonts w:ascii="Times New Roman" w:hAnsi="Times New Roman" w:cs="Times New Roman"/>
          <w:color w:val="000000"/>
          <w:sz w:val="28"/>
          <w:szCs w:val="28"/>
        </w:rPr>
        <w:t xml:space="preserve"> программа </w:t>
      </w:r>
      <w:r>
        <w:rPr>
          <w:rFonts w:ascii="Times New Roman" w:hAnsi="Times New Roman" w:cs="Times New Roman"/>
          <w:color w:val="000000"/>
          <w:sz w:val="28"/>
          <w:szCs w:val="28"/>
        </w:rPr>
        <w:t>технической направленности</w:t>
      </w:r>
      <w:r w:rsidRPr="00C33DB6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которая позволяет участникам глубже понять и освоить современные фото- и видеотехнологии. В рамках данной программы дети будут изучать ключевые аспекты создания и обработки </w:t>
      </w:r>
      <w:r w:rsidR="00F67035">
        <w:rPr>
          <w:rFonts w:ascii="Times New Roman" w:hAnsi="Times New Roman" w:cs="Times New Roman"/>
          <w:color w:val="000000"/>
          <w:sz w:val="28"/>
          <w:szCs w:val="28"/>
        </w:rPr>
        <w:t>медиаконтента</w:t>
      </w:r>
      <w:r>
        <w:rPr>
          <w:rFonts w:ascii="Times New Roman" w:hAnsi="Times New Roman" w:cs="Times New Roman"/>
          <w:color w:val="000000"/>
          <w:sz w:val="28"/>
          <w:szCs w:val="28"/>
        </w:rPr>
        <w:t>, что включает в себя теоретические знания и практические навыки.</w:t>
      </w:r>
    </w:p>
    <w:p w14:paraId="49E3DADB" w14:textId="13558FDD" w:rsidR="007507D9" w:rsidRDefault="00000000" w:rsidP="00F67035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ходе реализации программы участниками будет изучена теория фото- и видеосъёмки:</w:t>
      </w:r>
    </w:p>
    <w:p w14:paraId="454FDD19" w14:textId="6BEC74AC" w:rsidR="007507D9" w:rsidRDefault="00FD5F9D" w:rsidP="00F67035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Основы композиции и освещения</w:t>
      </w:r>
      <w:r w:rsidR="00C75903">
        <w:rPr>
          <w:rFonts w:ascii="Times New Roman" w:hAnsi="Times New Roman" w:cs="Times New Roman"/>
          <w:sz w:val="28"/>
          <w:szCs w:val="28"/>
        </w:rPr>
        <w:t>;</w:t>
      </w:r>
    </w:p>
    <w:p w14:paraId="23E1E43F" w14:textId="11FDC9EE" w:rsidR="007507D9" w:rsidRDefault="00FD5F9D" w:rsidP="00F67035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Знакомство с различными типами камер и их настройками</w:t>
      </w:r>
      <w:r w:rsidR="00C75903">
        <w:rPr>
          <w:rFonts w:ascii="Times New Roman" w:hAnsi="Times New Roman" w:cs="Times New Roman"/>
          <w:sz w:val="28"/>
          <w:szCs w:val="28"/>
        </w:rPr>
        <w:t>;</w:t>
      </w:r>
    </w:p>
    <w:p w14:paraId="2BFE0866" w14:textId="6944DDCC" w:rsidR="007507D9" w:rsidRDefault="00FD5F9D" w:rsidP="00F67035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Изучение принципов работы с программами для редактирования изображений и видео</w:t>
      </w:r>
      <w:r w:rsidR="00C75903">
        <w:rPr>
          <w:rFonts w:ascii="Times New Roman" w:hAnsi="Times New Roman" w:cs="Times New Roman"/>
          <w:sz w:val="28"/>
          <w:szCs w:val="28"/>
        </w:rPr>
        <w:t>;</w:t>
      </w:r>
    </w:p>
    <w:p w14:paraId="4B94FDC8" w14:textId="75E0225C" w:rsidR="007507D9" w:rsidRDefault="00FD5F9D" w:rsidP="00F67035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Понимание различных форматов </w:t>
      </w:r>
      <w:r w:rsidR="00F67035">
        <w:rPr>
          <w:rFonts w:ascii="Times New Roman" w:hAnsi="Times New Roman" w:cs="Times New Roman"/>
          <w:sz w:val="28"/>
          <w:szCs w:val="28"/>
        </w:rPr>
        <w:t>медиаконтента</w:t>
      </w:r>
      <w:r>
        <w:rPr>
          <w:rFonts w:ascii="Times New Roman" w:hAnsi="Times New Roman" w:cs="Times New Roman"/>
          <w:sz w:val="28"/>
          <w:szCs w:val="28"/>
        </w:rPr>
        <w:t xml:space="preserve"> и их применения</w:t>
      </w:r>
      <w:r w:rsidR="00C75903">
        <w:rPr>
          <w:rFonts w:ascii="Times New Roman" w:hAnsi="Times New Roman" w:cs="Times New Roman"/>
          <w:sz w:val="28"/>
          <w:szCs w:val="28"/>
        </w:rPr>
        <w:t>;</w:t>
      </w:r>
    </w:p>
    <w:p w14:paraId="2DD8BB7F" w14:textId="09405520" w:rsidR="007507D9" w:rsidRDefault="00FD5F9D" w:rsidP="00F67035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Основы создания контента для блогов и социальных сетей</w:t>
      </w:r>
      <w:r w:rsidR="00C75903">
        <w:rPr>
          <w:rFonts w:ascii="Times New Roman" w:hAnsi="Times New Roman" w:cs="Times New Roman"/>
          <w:sz w:val="28"/>
          <w:szCs w:val="28"/>
        </w:rPr>
        <w:t>;</w:t>
      </w:r>
    </w:p>
    <w:p w14:paraId="362D8697" w14:textId="21EFD80E" w:rsidR="007507D9" w:rsidRPr="00C75903" w:rsidRDefault="00FD5F9D" w:rsidP="00F67035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Изучение принципов написания постов и структурирования контента.</w:t>
      </w:r>
    </w:p>
    <w:p w14:paraId="0B911D29" w14:textId="77777777" w:rsidR="007507D9" w:rsidRDefault="00000000" w:rsidP="00F67035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практической деятельности участники реализуют:</w:t>
      </w:r>
    </w:p>
    <w:p w14:paraId="59185A40" w14:textId="040E5D68" w:rsidR="007507D9" w:rsidRDefault="00FD5F9D" w:rsidP="00F67035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Проведение фотосессий и видеосъёмок в различных жанрах (портрет, пейзаж, репортаж)</w:t>
      </w:r>
      <w:r w:rsidR="00C75903">
        <w:rPr>
          <w:rFonts w:ascii="Times New Roman" w:hAnsi="Times New Roman" w:cs="Times New Roman"/>
          <w:sz w:val="28"/>
          <w:szCs w:val="28"/>
        </w:rPr>
        <w:t>;</w:t>
      </w:r>
    </w:p>
    <w:p w14:paraId="164B3779" w14:textId="36221BC6" w:rsidR="007507D9" w:rsidRDefault="00FD5F9D" w:rsidP="00F67035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Создание короткометражных видеороликов</w:t>
      </w:r>
      <w:r w:rsidR="00C75903">
        <w:rPr>
          <w:rFonts w:ascii="Times New Roman" w:hAnsi="Times New Roman" w:cs="Times New Roman"/>
          <w:sz w:val="28"/>
          <w:szCs w:val="28"/>
        </w:rPr>
        <w:t>;</w:t>
      </w:r>
    </w:p>
    <w:p w14:paraId="1BB49732" w14:textId="1C3C24D0" w:rsidR="007507D9" w:rsidRPr="00C75903" w:rsidRDefault="00FD5F9D" w:rsidP="00F67035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Практику редактирования, работу с видео- и фотоэффектами.</w:t>
      </w:r>
    </w:p>
    <w:p w14:paraId="300F09D8" w14:textId="77CCE714" w:rsidR="007507D9" w:rsidRDefault="00000000" w:rsidP="00F67035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Виды учебной деятельности:</w:t>
      </w:r>
    </w:p>
    <w:p w14:paraId="4BF96BED" w14:textId="52547CAA" w:rsidR="007507D9" w:rsidRDefault="00FD5F9D" w:rsidP="00F67035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Лекции по теоретическим аспектам </w:t>
      </w:r>
      <w:r w:rsidR="00F67035">
        <w:rPr>
          <w:rFonts w:ascii="Times New Roman" w:hAnsi="Times New Roman" w:cs="Times New Roman"/>
          <w:sz w:val="28"/>
          <w:szCs w:val="28"/>
        </w:rPr>
        <w:t>медиатехнологий</w:t>
      </w:r>
      <w:r w:rsidR="00C75903">
        <w:rPr>
          <w:rFonts w:ascii="Times New Roman" w:hAnsi="Times New Roman" w:cs="Times New Roman"/>
          <w:sz w:val="28"/>
          <w:szCs w:val="28"/>
        </w:rPr>
        <w:t>;</w:t>
      </w:r>
    </w:p>
    <w:p w14:paraId="3AAE2F60" w14:textId="4A5CF0A4" w:rsidR="007507D9" w:rsidRDefault="00FD5F9D" w:rsidP="00F67035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Практические занятия по фото- и видеосъёмке</w:t>
      </w:r>
      <w:r w:rsidR="00C75903">
        <w:rPr>
          <w:rFonts w:ascii="Times New Roman" w:hAnsi="Times New Roman" w:cs="Times New Roman"/>
          <w:sz w:val="28"/>
          <w:szCs w:val="28"/>
        </w:rPr>
        <w:t>;</w:t>
      </w:r>
    </w:p>
    <w:p w14:paraId="475C4C44" w14:textId="15E6853A" w:rsidR="007507D9" w:rsidRDefault="00FD5F9D" w:rsidP="00F67035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Групповые проекты, направленные на создание совместного контента</w:t>
      </w:r>
      <w:r w:rsidR="00C75903">
        <w:rPr>
          <w:rFonts w:ascii="Times New Roman" w:hAnsi="Times New Roman" w:cs="Times New Roman"/>
          <w:sz w:val="28"/>
          <w:szCs w:val="28"/>
        </w:rPr>
        <w:t>;</w:t>
      </w:r>
    </w:p>
    <w:p w14:paraId="400B3796" w14:textId="6A889C71" w:rsidR="007507D9" w:rsidRPr="00C75903" w:rsidRDefault="00FD5F9D" w:rsidP="00F67035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Индивидуальные задания, позволяющие каждому участнику развивать свои навыки в выбранной области.</w:t>
      </w:r>
    </w:p>
    <w:p w14:paraId="096058DA" w14:textId="77777777" w:rsidR="007507D9" w:rsidRDefault="00000000" w:rsidP="00F67035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реализации программы к участникам выдвинуты требования к результатам освоения программы:</w:t>
      </w:r>
    </w:p>
    <w:p w14:paraId="503D5120" w14:textId="4791C44F" w:rsidR="007507D9" w:rsidRDefault="00FD5F9D" w:rsidP="00F67035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Уметь применять полученные знания на практике, создавая качественный фото- и видеоконтент</w:t>
      </w:r>
      <w:r w:rsidR="00C75903">
        <w:rPr>
          <w:rFonts w:ascii="Times New Roman" w:hAnsi="Times New Roman" w:cs="Times New Roman"/>
          <w:sz w:val="28"/>
          <w:szCs w:val="28"/>
        </w:rPr>
        <w:t>;</w:t>
      </w:r>
    </w:p>
    <w:p w14:paraId="5B5E1FBA" w14:textId="3E24D40E" w:rsidR="007507D9" w:rsidRDefault="00FD5F9D" w:rsidP="00F67035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Владеть основными инструментами для редактирования изображений и видео</w:t>
      </w:r>
      <w:r w:rsidR="00C75903">
        <w:rPr>
          <w:rFonts w:ascii="Times New Roman" w:hAnsi="Times New Roman" w:cs="Times New Roman"/>
          <w:sz w:val="28"/>
          <w:szCs w:val="28"/>
        </w:rPr>
        <w:t>;</w:t>
      </w:r>
    </w:p>
    <w:p w14:paraId="44F3FA03" w14:textId="3057615A" w:rsidR="007507D9" w:rsidRDefault="00FD5F9D" w:rsidP="00F67035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Понимать основы взаимодействия с аудиторией и продвижения </w:t>
      </w:r>
      <w:r w:rsidR="00F67035">
        <w:rPr>
          <w:rFonts w:ascii="Times New Roman" w:hAnsi="Times New Roman" w:cs="Times New Roman"/>
          <w:sz w:val="28"/>
          <w:szCs w:val="28"/>
        </w:rPr>
        <w:t>медиапродуктов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ECB1DF4" w14:textId="77777777" w:rsidR="007507D9" w:rsidRDefault="007507D9" w:rsidP="00F67035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14903D1" w14:textId="77777777" w:rsidR="007507D9" w:rsidRDefault="00000000" w:rsidP="00F67035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Данная программа направлена на развитие творческих способностей участников, а также на формирование навыков, необходимых для успешной работы в сфере медиа.</w:t>
      </w:r>
    </w:p>
    <w:p w14:paraId="5CE888DA" w14:textId="77777777" w:rsidR="00C75903" w:rsidRDefault="00C75903" w:rsidP="00F67035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9242B29" w14:textId="77777777" w:rsidR="007507D9" w:rsidRDefault="00000000" w:rsidP="00F67035">
      <w:pPr>
        <w:pStyle w:val="2"/>
        <w:spacing w:before="0" w:line="240" w:lineRule="auto"/>
        <w:ind w:firstLine="709"/>
        <w:contextualSpacing/>
        <w:jc w:val="center"/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</w:pPr>
      <w:bookmarkStart w:id="2" w:name="_Toc229735930"/>
      <w:r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  <w:lastRenderedPageBreak/>
        <w:t>Актуальность программы</w:t>
      </w:r>
      <w:bookmarkEnd w:id="2"/>
    </w:p>
    <w:p w14:paraId="5B98B39C" w14:textId="77777777" w:rsidR="007507D9" w:rsidRDefault="007507D9" w:rsidP="00F67035">
      <w:pPr>
        <w:spacing w:after="0" w:line="240" w:lineRule="auto"/>
        <w:ind w:firstLine="709"/>
        <w:contextualSpacing/>
        <w:jc w:val="center"/>
        <w:rPr>
          <w:sz w:val="28"/>
          <w:szCs w:val="28"/>
        </w:rPr>
      </w:pPr>
    </w:p>
    <w:p w14:paraId="0C2F6136" w14:textId="2E4AD302" w:rsidR="007507D9" w:rsidRDefault="00000000" w:rsidP="00F670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современном мире </w:t>
      </w:r>
      <w:r w:rsidR="00F67035">
        <w:rPr>
          <w:rFonts w:ascii="Times New Roman" w:hAnsi="Times New Roman" w:cs="Times New Roman"/>
          <w:sz w:val="28"/>
          <w:szCs w:val="28"/>
        </w:rPr>
        <w:t>медиаконтент</w:t>
      </w:r>
      <w:r>
        <w:rPr>
          <w:rFonts w:ascii="Times New Roman" w:hAnsi="Times New Roman" w:cs="Times New Roman"/>
          <w:sz w:val="28"/>
          <w:szCs w:val="28"/>
        </w:rPr>
        <w:t xml:space="preserve"> стал неотъемлемой частью нашей жизни. С развитием технологий и повсеместным распространением интернета, создание, распространение и потребление медиа-материалов приобрели колоссальную значимость. Социальные сети, </w:t>
      </w:r>
      <w:r w:rsidR="00FD5F9D">
        <w:rPr>
          <w:rFonts w:ascii="Times New Roman" w:hAnsi="Times New Roman" w:cs="Times New Roman"/>
          <w:sz w:val="28"/>
          <w:szCs w:val="28"/>
        </w:rPr>
        <w:t>видео платформы</w:t>
      </w:r>
      <w:r>
        <w:rPr>
          <w:rFonts w:ascii="Times New Roman" w:hAnsi="Times New Roman" w:cs="Times New Roman"/>
          <w:sz w:val="28"/>
          <w:szCs w:val="28"/>
        </w:rPr>
        <w:t xml:space="preserve"> и блоги стали основными каналами коммуникации, а навыки работы с фото- и видеотехнологиями востребованы во всех сферах </w:t>
      </w:r>
      <w:r w:rsidR="00C75903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от искусства и образования до бизнеса и журналистики.</w:t>
      </w:r>
    </w:p>
    <w:p w14:paraId="10B0F98F" w14:textId="77777777" w:rsidR="007507D9" w:rsidRDefault="00000000" w:rsidP="00F670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Целесообразность программы "Формула контента" заключается в том, что она предоставляет детям уникальную возможность развивать творческие способности и технические навыки в безопасной и поддерживающей среде. Участие в кружке позволит освоить актуальные инструменты и технологии, а также научиться работать в команде, что является важным аспектом будущей профессиональной деятельности.</w:t>
      </w:r>
    </w:p>
    <w:p w14:paraId="7062AB7A" w14:textId="6605A5FE" w:rsidR="007507D9" w:rsidRDefault="00000000" w:rsidP="00F670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того, программа способствует формированию критического мышления и медийной грамотности у детей. В условиях избытка информации важно уметь анализировать и оценивать контент, а также понимать принципы его создания. Эти навыки помогут молодежи не только стать успешными создателями </w:t>
      </w:r>
      <w:r w:rsidR="00F67035">
        <w:rPr>
          <w:rFonts w:ascii="Times New Roman" w:hAnsi="Times New Roman" w:cs="Times New Roman"/>
          <w:sz w:val="28"/>
          <w:szCs w:val="28"/>
        </w:rPr>
        <w:t>медиапродуктов</w:t>
      </w:r>
      <w:r>
        <w:rPr>
          <w:rFonts w:ascii="Times New Roman" w:hAnsi="Times New Roman" w:cs="Times New Roman"/>
          <w:sz w:val="28"/>
          <w:szCs w:val="28"/>
        </w:rPr>
        <w:t>, но и осознанными потребителями информации.</w:t>
      </w:r>
    </w:p>
    <w:p w14:paraId="145960EF" w14:textId="77777777" w:rsidR="007507D9" w:rsidRDefault="007507D9" w:rsidP="00F67035">
      <w:pPr>
        <w:spacing w:after="0" w:line="240" w:lineRule="auto"/>
        <w:ind w:firstLine="709"/>
        <w:contextualSpacing/>
        <w:jc w:val="center"/>
        <w:rPr>
          <w:sz w:val="28"/>
          <w:szCs w:val="28"/>
        </w:rPr>
      </w:pPr>
    </w:p>
    <w:p w14:paraId="43E85CCF" w14:textId="77777777" w:rsidR="007507D9" w:rsidRDefault="00000000" w:rsidP="00F67035">
      <w:pPr>
        <w:pStyle w:val="2"/>
        <w:spacing w:before="0" w:line="240" w:lineRule="auto"/>
        <w:ind w:firstLine="709"/>
        <w:contextualSpacing/>
        <w:jc w:val="center"/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</w:pPr>
      <w:bookmarkStart w:id="3" w:name="_Toc229735931"/>
      <w:r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>Цель и задачи программы</w:t>
      </w:r>
      <w:bookmarkEnd w:id="3"/>
    </w:p>
    <w:p w14:paraId="443D3C94" w14:textId="77777777" w:rsidR="007507D9" w:rsidRDefault="007507D9" w:rsidP="00F67035">
      <w:pPr>
        <w:spacing w:after="0" w:line="240" w:lineRule="auto"/>
        <w:ind w:firstLine="709"/>
        <w:contextualSpacing/>
        <w:jc w:val="center"/>
        <w:rPr>
          <w:sz w:val="28"/>
          <w:szCs w:val="28"/>
        </w:rPr>
      </w:pPr>
    </w:p>
    <w:p w14:paraId="7C49C943" w14:textId="77777777" w:rsidR="007507D9" w:rsidRDefault="00000000" w:rsidP="00F670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Цель программы:</w:t>
      </w:r>
      <w:r>
        <w:rPr>
          <w:rFonts w:ascii="Times New Roman" w:hAnsi="Times New Roman" w:cs="Times New Roman"/>
          <w:sz w:val="28"/>
          <w:szCs w:val="28"/>
        </w:rPr>
        <w:t xml:space="preserve"> формирование творческих и технических навыков участников посредством освоения основ медиа-производства.</w:t>
      </w:r>
    </w:p>
    <w:p w14:paraId="35BB04D4" w14:textId="77777777" w:rsidR="007507D9" w:rsidRDefault="00000000" w:rsidP="00F670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Задачи программы:</w:t>
      </w:r>
    </w:p>
    <w:p w14:paraId="62B50BA9" w14:textId="77777777" w:rsidR="007507D9" w:rsidRDefault="00000000" w:rsidP="00F670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Предметные:</w:t>
      </w:r>
    </w:p>
    <w:p w14:paraId="568D39A5" w14:textId="6E90F66A" w:rsidR="007507D9" w:rsidRDefault="00FD5F9D" w:rsidP="00F670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Овладеть основами фотосъемки, видеосъемки и редактирования </w:t>
      </w:r>
      <w:r w:rsidR="00F67035">
        <w:rPr>
          <w:rFonts w:ascii="Times New Roman" w:hAnsi="Times New Roman" w:cs="Times New Roman"/>
          <w:sz w:val="28"/>
          <w:szCs w:val="28"/>
        </w:rPr>
        <w:t>медиаконтента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2E95453" w14:textId="3196F119" w:rsidR="007507D9" w:rsidRDefault="00FD5F9D" w:rsidP="00F670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Овладеть навыками работы с современными программами для обработки изображений и виде;</w:t>
      </w:r>
    </w:p>
    <w:p w14:paraId="4C549E69" w14:textId="2AB9B664" w:rsidR="007507D9" w:rsidRDefault="00FD5F9D" w:rsidP="00F670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Развить навыки создания постов для различных форматов медиа;</w:t>
      </w:r>
    </w:p>
    <w:p w14:paraId="654E0D11" w14:textId="1E2888CA" w:rsidR="007507D9" w:rsidRDefault="00FD5F9D" w:rsidP="00F670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Научиться основам работы с социальными сетями и платформами для распространения </w:t>
      </w:r>
      <w:r w:rsidR="00F67035">
        <w:rPr>
          <w:rFonts w:ascii="Times New Roman" w:hAnsi="Times New Roman" w:cs="Times New Roman"/>
          <w:sz w:val="28"/>
          <w:szCs w:val="28"/>
        </w:rPr>
        <w:t>медиаконтента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E583DBB" w14:textId="77777777" w:rsidR="007507D9" w:rsidRDefault="00000000" w:rsidP="00F670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Метапредметные:</w:t>
      </w:r>
    </w:p>
    <w:p w14:paraId="1A45391B" w14:textId="71EACF02" w:rsidR="007507D9" w:rsidRDefault="00FD5F9D" w:rsidP="00F670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Формировать умения работать в команде и эффективно взаимодействовать с единомышленниками в процессе создания </w:t>
      </w:r>
      <w:r w:rsidR="00F67035">
        <w:rPr>
          <w:rFonts w:ascii="Times New Roman" w:hAnsi="Times New Roman" w:cs="Times New Roman"/>
          <w:sz w:val="28"/>
          <w:szCs w:val="28"/>
        </w:rPr>
        <w:t>медиапродуктов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CAC722F" w14:textId="1C094383" w:rsidR="007507D9" w:rsidRDefault="00FD5F9D" w:rsidP="00F670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Развивать критическое мышление через анализ различных медийных материалов, оценку их качества и целевой аудитории;</w:t>
      </w:r>
    </w:p>
    <w:p w14:paraId="2EA569D0" w14:textId="5D6B2075" w:rsidR="007507D9" w:rsidRDefault="00FD5F9D" w:rsidP="00F670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Обучить методам самооценки и рефлексии по итогам выполненных работ и проектов.</w:t>
      </w:r>
    </w:p>
    <w:p w14:paraId="1AD92A67" w14:textId="77777777" w:rsidR="007507D9" w:rsidRDefault="00000000" w:rsidP="00F670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Личностные:</w:t>
      </w:r>
    </w:p>
    <w:p w14:paraId="183C8318" w14:textId="219CEBE7" w:rsidR="007507D9" w:rsidRDefault="00FD5F9D" w:rsidP="00F670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– Стимулировать творческое самовыражение и уверенность в своих силах через участие в различных </w:t>
      </w:r>
      <w:r w:rsidR="00F67035">
        <w:rPr>
          <w:rFonts w:ascii="Times New Roman" w:hAnsi="Times New Roman" w:cs="Times New Roman"/>
          <w:sz w:val="28"/>
          <w:szCs w:val="28"/>
        </w:rPr>
        <w:t>медиапроектах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47DE2BE" w14:textId="09E7B8AE" w:rsidR="007507D9" w:rsidRDefault="00FD5F9D" w:rsidP="00F670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Формировать уважительное отношение к труду других людей и ценность командной работы;</w:t>
      </w:r>
    </w:p>
    <w:p w14:paraId="4C70879D" w14:textId="19A4AC1A" w:rsidR="007507D9" w:rsidRDefault="00FD5F9D" w:rsidP="00F670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Развивать интерес к изучению новых технологий и стремление к постоянному самообразованию в области медиа;</w:t>
      </w:r>
    </w:p>
    <w:p w14:paraId="140F5DCA" w14:textId="5865BE92" w:rsidR="007507D9" w:rsidRDefault="00FD5F9D" w:rsidP="00F67035">
      <w:pPr>
        <w:spacing w:after="0" w:line="240" w:lineRule="auto"/>
        <w:ind w:firstLine="709"/>
        <w:contextualSpacing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Способствовать формированию активной гражданской позиции через создание социально значимого контента, направленного на решение актуальных проблем общества.</w:t>
      </w:r>
    </w:p>
    <w:p w14:paraId="2C8DDA5D" w14:textId="77777777" w:rsidR="007507D9" w:rsidRDefault="007507D9" w:rsidP="00F67035">
      <w:pPr>
        <w:spacing w:after="0" w:line="240" w:lineRule="auto"/>
        <w:ind w:firstLine="709"/>
        <w:contextualSpacing/>
        <w:jc w:val="both"/>
        <w:rPr>
          <w:sz w:val="28"/>
          <w:szCs w:val="28"/>
        </w:rPr>
      </w:pPr>
    </w:p>
    <w:p w14:paraId="58FEDC4E" w14:textId="77777777" w:rsidR="007507D9" w:rsidRDefault="00000000" w:rsidP="00F67035">
      <w:pPr>
        <w:pStyle w:val="2"/>
        <w:spacing w:before="0" w:line="240" w:lineRule="auto"/>
        <w:ind w:firstLine="709"/>
        <w:contextualSpacing/>
        <w:jc w:val="center"/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</w:pPr>
      <w:bookmarkStart w:id="4" w:name="_Toc229735932"/>
      <w:r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>Категория учащихся</w:t>
      </w:r>
      <w:bookmarkEnd w:id="4"/>
    </w:p>
    <w:p w14:paraId="445670DB" w14:textId="77777777" w:rsidR="007507D9" w:rsidRDefault="007507D9" w:rsidP="00F67035">
      <w:pPr>
        <w:spacing w:after="0" w:line="240" w:lineRule="auto"/>
        <w:ind w:firstLine="709"/>
        <w:contextualSpacing/>
        <w:jc w:val="center"/>
        <w:rPr>
          <w:sz w:val="28"/>
          <w:szCs w:val="28"/>
        </w:rPr>
      </w:pPr>
    </w:p>
    <w:p w14:paraId="43345734" w14:textId="77777777" w:rsidR="007507D9" w:rsidRDefault="00000000" w:rsidP="00F670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"Формула контента" предназначена для учащихся в возрасте от 14 до 17 лет, которые приехали в детский оздоровительный лагерь "Берёзки". Данная категория детей является ключевой целевой аудиторией программы, так как именно в этом возрасте происходит активное формирование интересов, творческих способностей и критического мышления.</w:t>
      </w:r>
    </w:p>
    <w:p w14:paraId="4A0230F8" w14:textId="16646914" w:rsidR="007507D9" w:rsidRDefault="00000000" w:rsidP="00F670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Учащиеся, участвующие в программе, могут быть как начинающими, так и имеющими некоторый опыт в области медиа-производства. Программа будет актуальна для тех, кто стремится развить свои навыки в создании и редактировании </w:t>
      </w:r>
      <w:r w:rsidR="00F67035">
        <w:rPr>
          <w:rFonts w:ascii="Times New Roman" w:hAnsi="Times New Roman" w:cs="Times New Roman"/>
          <w:sz w:val="28"/>
          <w:szCs w:val="28"/>
        </w:rPr>
        <w:t>медиаконтента</w:t>
      </w:r>
      <w:r>
        <w:rPr>
          <w:rFonts w:ascii="Times New Roman" w:hAnsi="Times New Roman" w:cs="Times New Roman"/>
          <w:sz w:val="28"/>
          <w:szCs w:val="28"/>
        </w:rPr>
        <w:t xml:space="preserve">, а также для тех, кто хочет научиться работать в команде и реализовывать творческие проекты. </w:t>
      </w:r>
    </w:p>
    <w:p w14:paraId="511D7415" w14:textId="77777777" w:rsidR="007507D9" w:rsidRDefault="007507D9" w:rsidP="00F67035">
      <w:pPr>
        <w:spacing w:after="0" w:line="240" w:lineRule="auto"/>
        <w:ind w:firstLine="709"/>
        <w:contextualSpacing/>
        <w:jc w:val="center"/>
        <w:rPr>
          <w:sz w:val="28"/>
          <w:szCs w:val="28"/>
        </w:rPr>
      </w:pPr>
    </w:p>
    <w:p w14:paraId="71FB293C" w14:textId="77777777" w:rsidR="007507D9" w:rsidRDefault="00000000" w:rsidP="00F67035">
      <w:pPr>
        <w:pStyle w:val="2"/>
        <w:spacing w:before="0" w:line="240" w:lineRule="auto"/>
        <w:ind w:firstLine="709"/>
        <w:contextualSpacing/>
        <w:jc w:val="center"/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</w:pPr>
      <w:bookmarkStart w:id="5" w:name="_Toc229735933"/>
      <w:r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>Формы и режим занятий</w:t>
      </w:r>
      <w:bookmarkEnd w:id="5"/>
    </w:p>
    <w:p w14:paraId="4B69DA4F" w14:textId="77777777" w:rsidR="007507D9" w:rsidRDefault="007507D9" w:rsidP="00F67035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36E8D7C0" w14:textId="7405DD64" w:rsidR="007507D9" w:rsidRDefault="00000000" w:rsidP="00F670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реализации программы предусмотрены разнообразные формы и виды занятий, направленные на всестороннее развитие участников и формирование </w:t>
      </w:r>
      <w:r w:rsidR="00F67035">
        <w:rPr>
          <w:rFonts w:ascii="Times New Roman" w:hAnsi="Times New Roman" w:cs="Times New Roman"/>
          <w:sz w:val="28"/>
          <w:szCs w:val="28"/>
        </w:rPr>
        <w:t>медиа грамотности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DA9AC6E" w14:textId="77777777" w:rsidR="007507D9" w:rsidRDefault="00000000" w:rsidP="00F670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Занятия будут проходить в очном формате обучения, что позволит участникам активно взаимодействовать друг с другом.  В ходе реализации программы используются следующие формы и виды занятий: групповая, фронтальная, коллективная.</w:t>
      </w:r>
    </w:p>
    <w:p w14:paraId="1148BCF9" w14:textId="77777777" w:rsidR="007507D9" w:rsidRDefault="00000000" w:rsidP="00F670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Программа включает в себя теоретическую часть, практические задания и обсуждения, что обеспечит комплексный подход к обучению. </w:t>
      </w:r>
    </w:p>
    <w:p w14:paraId="2E865B19" w14:textId="77777777" w:rsidR="007507D9" w:rsidRDefault="007507D9" w:rsidP="00F67035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7361A239" w14:textId="77777777" w:rsidR="007507D9" w:rsidRDefault="00000000" w:rsidP="00F67035">
      <w:pPr>
        <w:pStyle w:val="2"/>
        <w:spacing w:before="0" w:line="240" w:lineRule="auto"/>
        <w:ind w:firstLine="709"/>
        <w:contextualSpacing/>
        <w:jc w:val="center"/>
        <w:rPr>
          <w:sz w:val="28"/>
          <w:szCs w:val="28"/>
        </w:rPr>
      </w:pPr>
      <w:bookmarkStart w:id="6" w:name="_Toc229735934"/>
      <w:r>
        <w:rPr>
          <w:rFonts w:ascii="Times New Roman" w:eastAsiaTheme="minorEastAsia" w:hAnsi="Times New Roman" w:cs="Times New Roman"/>
          <w:b w:val="0"/>
          <w:bCs w:val="0"/>
          <w:i/>
          <w:iCs/>
          <w:sz w:val="28"/>
          <w:szCs w:val="28"/>
        </w:rPr>
        <w:t>Срок реализации программы</w:t>
      </w:r>
      <w:bookmarkEnd w:id="6"/>
    </w:p>
    <w:p w14:paraId="0399643D" w14:textId="77777777" w:rsidR="007507D9" w:rsidRDefault="007507D9" w:rsidP="00F67035">
      <w:pPr>
        <w:spacing w:after="0" w:line="240" w:lineRule="auto"/>
        <w:ind w:firstLine="709"/>
        <w:contextualSpacing/>
        <w:jc w:val="center"/>
      </w:pPr>
    </w:p>
    <w:p w14:paraId="2EA731A2" w14:textId="77777777" w:rsidR="007507D9" w:rsidRDefault="00000000" w:rsidP="00F67035">
      <w:pPr>
        <w:spacing w:after="0" w:line="240" w:lineRule="auto"/>
        <w:ind w:firstLine="709"/>
        <w:contextualSpacing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Срок реализации программы – 14 дней. Объем программы составляет 6 часов, что позволяет участникам глубоко погрузиться в изучаемые темы и получить необходимые знания и навыки в области медиа.</w:t>
      </w:r>
    </w:p>
    <w:p w14:paraId="5F27D38A" w14:textId="77777777" w:rsidR="007507D9" w:rsidRDefault="00000000" w:rsidP="00F67035">
      <w:pPr>
        <w:pStyle w:val="2"/>
        <w:spacing w:before="0" w:line="240" w:lineRule="auto"/>
        <w:ind w:firstLine="709"/>
        <w:contextualSpacing/>
        <w:jc w:val="center"/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</w:pPr>
      <w:bookmarkStart w:id="7" w:name="_Toc229735935"/>
      <w:r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>Планируемые результаты</w:t>
      </w:r>
      <w:bookmarkEnd w:id="7"/>
    </w:p>
    <w:p w14:paraId="15EB3E1C" w14:textId="294D514F" w:rsidR="007507D9" w:rsidRDefault="00000000" w:rsidP="00F670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Предметные:</w:t>
      </w:r>
    </w:p>
    <w:p w14:paraId="7CBA7E00" w14:textId="163516FC" w:rsidR="007507D9" w:rsidRDefault="00FD5F9D" w:rsidP="00F670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– Изучены базовые понятия и термины в области медиа.</w:t>
      </w:r>
    </w:p>
    <w:p w14:paraId="1980D14B" w14:textId="0DBF8420" w:rsidR="007507D9" w:rsidRDefault="00FD5F9D" w:rsidP="00F670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Владеют навыками использования различных медиа-инструментов и программ.</w:t>
      </w:r>
    </w:p>
    <w:p w14:paraId="7DE9F77E" w14:textId="537EB05B" w:rsidR="007507D9" w:rsidRDefault="00FD5F9D" w:rsidP="00F670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Владеют основами фотосъемки, видеосъемки и редактирования </w:t>
      </w:r>
      <w:r w:rsidR="00F67035">
        <w:rPr>
          <w:rFonts w:ascii="Times New Roman" w:hAnsi="Times New Roman" w:cs="Times New Roman"/>
          <w:sz w:val="28"/>
          <w:szCs w:val="28"/>
        </w:rPr>
        <w:t>медиаконтента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3C8A765" w14:textId="77777777" w:rsidR="007507D9" w:rsidRDefault="00000000" w:rsidP="00F670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Метапредметные:</w:t>
      </w:r>
    </w:p>
    <w:p w14:paraId="13CA82AB" w14:textId="3473358E" w:rsidR="007507D9" w:rsidRDefault="00FD5F9D" w:rsidP="00F670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Развиты навыки анализа информации, умение задавать вопросы и делать обоснованные выводы на основе представленных данных.</w:t>
      </w:r>
    </w:p>
    <w:p w14:paraId="5B039DB5" w14:textId="42DA5593" w:rsidR="007507D9" w:rsidRDefault="00FD5F9D" w:rsidP="00F670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Улучшены навыки устного и письменного общения.</w:t>
      </w:r>
    </w:p>
    <w:p w14:paraId="34C5FC73" w14:textId="4A2293C4" w:rsidR="007507D9" w:rsidRDefault="00FD5F9D" w:rsidP="00F670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Сформировать умения работать в команде и эффективно взаимодействовать с единомышленниками в процессе создания </w:t>
      </w:r>
      <w:r w:rsidR="00F67035">
        <w:rPr>
          <w:rFonts w:ascii="Times New Roman" w:hAnsi="Times New Roman" w:cs="Times New Roman"/>
          <w:sz w:val="28"/>
          <w:szCs w:val="28"/>
        </w:rPr>
        <w:t>медиапродуктов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A729D7F" w14:textId="77777777" w:rsidR="007507D9" w:rsidRDefault="00000000" w:rsidP="00F670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Личностные:</w:t>
      </w:r>
    </w:p>
    <w:p w14:paraId="0A10E330" w14:textId="29535778" w:rsidR="007507D9" w:rsidRDefault="00FD5F9D" w:rsidP="00F670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Сформирована любознательность и желание изучать новые </w:t>
      </w:r>
      <w:r w:rsidR="00F67035">
        <w:rPr>
          <w:rFonts w:ascii="Times New Roman" w:hAnsi="Times New Roman" w:cs="Times New Roman"/>
          <w:sz w:val="28"/>
          <w:szCs w:val="28"/>
        </w:rPr>
        <w:t>медиатехнологии</w:t>
      </w:r>
      <w:r>
        <w:rPr>
          <w:rFonts w:ascii="Times New Roman" w:hAnsi="Times New Roman" w:cs="Times New Roman"/>
          <w:sz w:val="28"/>
          <w:szCs w:val="28"/>
        </w:rPr>
        <w:t>, что способствует их личностному и профессиональному росту.</w:t>
      </w:r>
    </w:p>
    <w:p w14:paraId="760B758F" w14:textId="77777777" w:rsidR="00FD5F9D" w:rsidRDefault="00FD5F9D" w:rsidP="00F670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Развиты умения свободно выражать свои идеи и мысли через различные медиа-форматы.</w:t>
      </w:r>
    </w:p>
    <w:p w14:paraId="44E857F1" w14:textId="14BB71DA" w:rsidR="007507D9" w:rsidRDefault="00000000" w:rsidP="00F670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  <w:sectPr w:rsidR="007507D9">
          <w:pgSz w:w="11906" w:h="16838"/>
          <w:pgMar w:top="864" w:right="1440" w:bottom="1440" w:left="1440" w:header="708" w:footer="708" w:gutter="0"/>
          <w:paperSrc w:first="1" w:other="1"/>
          <w:cols w:space="720"/>
        </w:sect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0829889" w14:textId="77777777" w:rsidR="007507D9" w:rsidRDefault="00000000" w:rsidP="00F67035">
      <w:pPr>
        <w:pStyle w:val="1"/>
        <w:spacing w:before="0" w:line="240" w:lineRule="auto"/>
        <w:ind w:firstLine="709"/>
        <w:contextualSpacing/>
        <w:jc w:val="center"/>
        <w:rPr>
          <w:rFonts w:ascii="Times New Roman" w:hAnsi="Times New Roman" w:cs="Times New Roman"/>
        </w:rPr>
      </w:pPr>
      <w:bookmarkStart w:id="8" w:name="_Toc229735936"/>
      <w:r>
        <w:rPr>
          <w:rFonts w:ascii="Times New Roman" w:hAnsi="Times New Roman" w:cs="Times New Roman"/>
        </w:rPr>
        <w:lastRenderedPageBreak/>
        <w:t>2. Содержание программы</w:t>
      </w:r>
      <w:bookmarkEnd w:id="8"/>
    </w:p>
    <w:p w14:paraId="4D228D65" w14:textId="77777777" w:rsidR="007507D9" w:rsidRDefault="007507D9" w:rsidP="00F67035">
      <w:pPr>
        <w:spacing w:after="0" w:line="240" w:lineRule="auto"/>
        <w:ind w:firstLine="709"/>
        <w:contextualSpacing/>
        <w:jc w:val="center"/>
        <w:rPr>
          <w:sz w:val="28"/>
          <w:szCs w:val="28"/>
        </w:rPr>
      </w:pPr>
    </w:p>
    <w:p w14:paraId="41973C6D" w14:textId="77777777" w:rsidR="007507D9" w:rsidRDefault="00000000" w:rsidP="00F67035">
      <w:pPr>
        <w:pStyle w:val="2"/>
        <w:spacing w:before="0" w:line="240" w:lineRule="auto"/>
        <w:ind w:firstLine="709"/>
        <w:contextualSpacing/>
        <w:jc w:val="center"/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</w:pPr>
      <w:bookmarkStart w:id="9" w:name="_Toc229735937"/>
      <w:r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>Учебный (тематический) план</w:t>
      </w:r>
      <w:bookmarkEnd w:id="9"/>
    </w:p>
    <w:p w14:paraId="61F5E82E" w14:textId="77777777" w:rsidR="007507D9" w:rsidRDefault="007507D9" w:rsidP="00F67035">
      <w:pPr>
        <w:spacing w:after="0" w:line="240" w:lineRule="auto"/>
        <w:ind w:firstLine="709"/>
        <w:contextualSpacing/>
        <w:jc w:val="center"/>
      </w:pPr>
    </w:p>
    <w:tbl>
      <w:tblPr>
        <w:tblStyle w:val="aff2"/>
        <w:tblW w:w="9735" w:type="dxa"/>
        <w:tblLook w:val="04A0" w:firstRow="1" w:lastRow="0" w:firstColumn="1" w:lastColumn="0" w:noHBand="0" w:noVBand="1"/>
      </w:tblPr>
      <w:tblGrid>
        <w:gridCol w:w="1167"/>
        <w:gridCol w:w="2563"/>
        <w:gridCol w:w="822"/>
        <w:gridCol w:w="1007"/>
        <w:gridCol w:w="2008"/>
        <w:gridCol w:w="2168"/>
      </w:tblGrid>
      <w:tr w:rsidR="007507D9" w14:paraId="5A35B09B" w14:textId="77777777">
        <w:tc>
          <w:tcPr>
            <w:tcW w:w="632" w:type="dxa"/>
            <w:vMerge w:val="restart"/>
          </w:tcPr>
          <w:p w14:paraId="31D90A99" w14:textId="77777777" w:rsidR="007507D9" w:rsidRDefault="00000000" w:rsidP="00F67035">
            <w:pPr>
              <w:ind w:firstLine="709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794" w:type="dxa"/>
            <w:vMerge w:val="restart"/>
          </w:tcPr>
          <w:p w14:paraId="6E7859E9" w14:textId="77777777" w:rsidR="007507D9" w:rsidRDefault="00000000" w:rsidP="00F67035">
            <w:pPr>
              <w:ind w:firstLine="709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Наименования раздела, темы</w:t>
            </w:r>
          </w:p>
        </w:tc>
        <w:tc>
          <w:tcPr>
            <w:tcW w:w="3984" w:type="dxa"/>
            <w:gridSpan w:val="3"/>
          </w:tcPr>
          <w:p w14:paraId="1A1E20AE" w14:textId="77777777" w:rsidR="007507D9" w:rsidRDefault="00000000" w:rsidP="00F67035">
            <w:pPr>
              <w:ind w:firstLine="709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часов</w:t>
            </w:r>
          </w:p>
        </w:tc>
        <w:tc>
          <w:tcPr>
            <w:tcW w:w="2325" w:type="dxa"/>
            <w:vMerge w:val="restart"/>
          </w:tcPr>
          <w:p w14:paraId="10D86F62" w14:textId="77777777" w:rsidR="007507D9" w:rsidRDefault="00000000" w:rsidP="00F67035">
            <w:pPr>
              <w:ind w:firstLine="709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Формы аттестации (контроля)</w:t>
            </w:r>
          </w:p>
        </w:tc>
      </w:tr>
      <w:tr w:rsidR="007507D9" w14:paraId="2A0FF9AA" w14:textId="77777777">
        <w:tc>
          <w:tcPr>
            <w:tcW w:w="632" w:type="dxa"/>
            <w:vMerge/>
          </w:tcPr>
          <w:p w14:paraId="58C51861" w14:textId="77777777" w:rsidR="007507D9" w:rsidRDefault="007507D9" w:rsidP="00F67035">
            <w:pPr>
              <w:ind w:firstLine="709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2794" w:type="dxa"/>
            <w:vMerge/>
          </w:tcPr>
          <w:p w14:paraId="1C451490" w14:textId="77777777" w:rsidR="007507D9" w:rsidRDefault="007507D9" w:rsidP="00F67035">
            <w:pPr>
              <w:ind w:firstLine="70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dxa"/>
          </w:tcPr>
          <w:p w14:paraId="21328B31" w14:textId="77777777" w:rsidR="007507D9" w:rsidRDefault="00000000" w:rsidP="0028558B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063" w:type="dxa"/>
          </w:tcPr>
          <w:p w14:paraId="2B129717" w14:textId="77777777" w:rsidR="007507D9" w:rsidRDefault="00000000" w:rsidP="0028558B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Теория</w:t>
            </w:r>
          </w:p>
        </w:tc>
        <w:tc>
          <w:tcPr>
            <w:tcW w:w="2026" w:type="dxa"/>
          </w:tcPr>
          <w:p w14:paraId="033B215B" w14:textId="77777777" w:rsidR="007507D9" w:rsidRDefault="00000000" w:rsidP="0028558B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Практика (интерактивные занятия)</w:t>
            </w:r>
          </w:p>
        </w:tc>
        <w:tc>
          <w:tcPr>
            <w:tcW w:w="2325" w:type="dxa"/>
            <w:vMerge/>
          </w:tcPr>
          <w:p w14:paraId="0E7B44ED" w14:textId="77777777" w:rsidR="007507D9" w:rsidRDefault="007507D9" w:rsidP="00F67035">
            <w:pPr>
              <w:ind w:firstLine="709"/>
              <w:contextualSpacing/>
              <w:jc w:val="center"/>
              <w:rPr>
                <w:sz w:val="18"/>
                <w:szCs w:val="18"/>
              </w:rPr>
            </w:pPr>
          </w:p>
        </w:tc>
      </w:tr>
      <w:tr w:rsidR="007507D9" w14:paraId="412940A2" w14:textId="77777777">
        <w:tc>
          <w:tcPr>
            <w:tcW w:w="632" w:type="dxa"/>
          </w:tcPr>
          <w:p w14:paraId="41E9B6C4" w14:textId="39B6D31E" w:rsidR="007507D9" w:rsidRDefault="00000000" w:rsidP="00F67035">
            <w:pPr>
              <w:ind w:firstLine="70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670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94" w:type="dxa"/>
          </w:tcPr>
          <w:p w14:paraId="3E154609" w14:textId="77777777" w:rsidR="007507D9" w:rsidRDefault="00000000" w:rsidP="00F6703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Введение в медиа:</w:t>
            </w:r>
          </w:p>
          <w:p w14:paraId="512C9006" w14:textId="77777777" w:rsidR="007507D9" w:rsidRDefault="00000000" w:rsidP="00F6703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-История и развитие медиа</w:t>
            </w:r>
          </w:p>
          <w:p w14:paraId="359E1E55" w14:textId="77777777" w:rsidR="007507D9" w:rsidRDefault="00000000" w:rsidP="00F6703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-Роль медиа в обществе</w:t>
            </w:r>
          </w:p>
        </w:tc>
        <w:tc>
          <w:tcPr>
            <w:tcW w:w="895" w:type="dxa"/>
          </w:tcPr>
          <w:p w14:paraId="0DFE68CA" w14:textId="77777777" w:rsidR="007507D9" w:rsidRDefault="00000000" w:rsidP="00F6703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3" w:type="dxa"/>
          </w:tcPr>
          <w:p w14:paraId="7406D2EA" w14:textId="4AF54A9C" w:rsidR="007507D9" w:rsidRDefault="00FD5F9D" w:rsidP="00F6703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026" w:type="dxa"/>
          </w:tcPr>
          <w:p w14:paraId="44D64A6D" w14:textId="5532D475" w:rsidR="007507D9" w:rsidRDefault="00FD5F9D" w:rsidP="00F67035">
            <w:pPr>
              <w:ind w:firstLine="70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325" w:type="dxa"/>
          </w:tcPr>
          <w:p w14:paraId="6BF21555" w14:textId="77777777" w:rsidR="007507D9" w:rsidRDefault="00000000" w:rsidP="00F6703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Комбинированный контроль</w:t>
            </w:r>
          </w:p>
        </w:tc>
      </w:tr>
      <w:tr w:rsidR="00FD5F9D" w14:paraId="5444C5FC" w14:textId="77777777">
        <w:tc>
          <w:tcPr>
            <w:tcW w:w="632" w:type="dxa"/>
          </w:tcPr>
          <w:p w14:paraId="66A17046" w14:textId="383B0577" w:rsidR="00FD5F9D" w:rsidRDefault="00FD5F9D" w:rsidP="00F67035">
            <w:pPr>
              <w:ind w:firstLine="70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670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94" w:type="dxa"/>
          </w:tcPr>
          <w:p w14:paraId="5A5D1D12" w14:textId="77777777" w:rsidR="00FD5F9D" w:rsidRDefault="00FD5F9D" w:rsidP="00F6703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контента:</w:t>
            </w:r>
          </w:p>
          <w:p w14:paraId="41312E1B" w14:textId="77777777" w:rsidR="00FD5F9D" w:rsidRDefault="00FD5F9D" w:rsidP="00F6703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-Контент-план </w:t>
            </w:r>
          </w:p>
          <w:p w14:paraId="16C2913C" w14:textId="77777777" w:rsidR="00FD5F9D" w:rsidRDefault="00FD5F9D" w:rsidP="00F6703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-Написание статей и пресс-релизов</w:t>
            </w:r>
          </w:p>
          <w:p w14:paraId="414A72F4" w14:textId="77777777" w:rsidR="00FD5F9D" w:rsidRDefault="00FD5F9D" w:rsidP="00F6703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-Подготовка к проектам</w:t>
            </w:r>
          </w:p>
        </w:tc>
        <w:tc>
          <w:tcPr>
            <w:tcW w:w="895" w:type="dxa"/>
          </w:tcPr>
          <w:p w14:paraId="6028D168" w14:textId="3239BE12" w:rsidR="00FD5F9D" w:rsidRDefault="00FD5F9D" w:rsidP="00F6703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3" w:type="dxa"/>
          </w:tcPr>
          <w:p w14:paraId="18F669A9" w14:textId="11D4D407" w:rsidR="00FD5F9D" w:rsidRDefault="00FD5F9D" w:rsidP="00F6703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026" w:type="dxa"/>
          </w:tcPr>
          <w:p w14:paraId="40403AEE" w14:textId="2CD6CBD0" w:rsidR="00FD5F9D" w:rsidRDefault="00FD5F9D" w:rsidP="00F67035">
            <w:pPr>
              <w:ind w:firstLine="70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325" w:type="dxa"/>
          </w:tcPr>
          <w:p w14:paraId="7B21A1B0" w14:textId="77777777" w:rsidR="00FD5F9D" w:rsidRDefault="00FD5F9D" w:rsidP="00F6703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Комбинированный контроль</w:t>
            </w:r>
          </w:p>
        </w:tc>
      </w:tr>
      <w:tr w:rsidR="00FD5F9D" w14:paraId="2BD9D90E" w14:textId="77777777">
        <w:tc>
          <w:tcPr>
            <w:tcW w:w="632" w:type="dxa"/>
          </w:tcPr>
          <w:p w14:paraId="6D6C47DC" w14:textId="7750E30B" w:rsidR="00FD5F9D" w:rsidRDefault="00FD5F9D" w:rsidP="00F67035">
            <w:pPr>
              <w:ind w:firstLine="70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670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94" w:type="dxa"/>
          </w:tcPr>
          <w:p w14:paraId="6E0DB1AA" w14:textId="77777777" w:rsidR="00FD5F9D" w:rsidRDefault="00FD5F9D" w:rsidP="00F6703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Визуальные медиа:</w:t>
            </w:r>
          </w:p>
          <w:p w14:paraId="1E65B295" w14:textId="77777777" w:rsidR="00FD5F9D" w:rsidRDefault="00FD5F9D" w:rsidP="00F6703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-Основы фотографирования</w:t>
            </w:r>
          </w:p>
          <w:p w14:paraId="3E80C04A" w14:textId="77777777" w:rsidR="00FD5F9D" w:rsidRDefault="00FD5F9D" w:rsidP="00F6703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-Подготовка к проектам</w:t>
            </w:r>
          </w:p>
        </w:tc>
        <w:tc>
          <w:tcPr>
            <w:tcW w:w="895" w:type="dxa"/>
          </w:tcPr>
          <w:p w14:paraId="6C5DBFA1" w14:textId="1BEA0CD3" w:rsidR="00FD5F9D" w:rsidRDefault="00FD5F9D" w:rsidP="00F6703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3" w:type="dxa"/>
          </w:tcPr>
          <w:p w14:paraId="638D8124" w14:textId="7CFAB58B" w:rsidR="00FD5F9D" w:rsidRDefault="00FD5F9D" w:rsidP="00F6703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026" w:type="dxa"/>
          </w:tcPr>
          <w:p w14:paraId="46A03372" w14:textId="3E0F9509" w:rsidR="00FD5F9D" w:rsidRDefault="00FD5F9D" w:rsidP="00F67035">
            <w:pPr>
              <w:ind w:firstLine="70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325" w:type="dxa"/>
          </w:tcPr>
          <w:p w14:paraId="0AE26F70" w14:textId="77777777" w:rsidR="00FD5F9D" w:rsidRDefault="00FD5F9D" w:rsidP="00F6703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Практические задания</w:t>
            </w:r>
          </w:p>
        </w:tc>
      </w:tr>
      <w:tr w:rsidR="00FD5F9D" w14:paraId="081CDAF1" w14:textId="77777777">
        <w:tc>
          <w:tcPr>
            <w:tcW w:w="632" w:type="dxa"/>
          </w:tcPr>
          <w:p w14:paraId="5F68BEDB" w14:textId="10EC5022" w:rsidR="00FD5F9D" w:rsidRDefault="00FD5F9D" w:rsidP="00F67035">
            <w:pPr>
              <w:ind w:firstLine="70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6703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94" w:type="dxa"/>
          </w:tcPr>
          <w:p w14:paraId="506ED06B" w14:textId="77777777" w:rsidR="00FD5F9D" w:rsidRDefault="00FD5F9D" w:rsidP="00F6703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Визуальные медиа:</w:t>
            </w:r>
          </w:p>
          <w:p w14:paraId="463E7230" w14:textId="77777777" w:rsidR="00FD5F9D" w:rsidRDefault="00FD5F9D" w:rsidP="00F6703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-Основы видеосъёмки</w:t>
            </w:r>
          </w:p>
          <w:p w14:paraId="64AF62B1" w14:textId="77777777" w:rsidR="00FD5F9D" w:rsidRDefault="00FD5F9D" w:rsidP="00F6703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-Подготовка к проектам</w:t>
            </w:r>
          </w:p>
        </w:tc>
        <w:tc>
          <w:tcPr>
            <w:tcW w:w="895" w:type="dxa"/>
          </w:tcPr>
          <w:p w14:paraId="376A168A" w14:textId="2C169A18" w:rsidR="00FD5F9D" w:rsidRDefault="00FD5F9D" w:rsidP="00F6703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3" w:type="dxa"/>
          </w:tcPr>
          <w:p w14:paraId="7BEF77BB" w14:textId="7A2248FB" w:rsidR="00FD5F9D" w:rsidRDefault="00FD5F9D" w:rsidP="00F6703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026" w:type="dxa"/>
          </w:tcPr>
          <w:p w14:paraId="2CD14BB4" w14:textId="6B8BDC89" w:rsidR="00FD5F9D" w:rsidRDefault="00FD5F9D" w:rsidP="00F67035">
            <w:pPr>
              <w:ind w:firstLine="70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325" w:type="dxa"/>
          </w:tcPr>
          <w:p w14:paraId="7451FB26" w14:textId="77777777" w:rsidR="00FD5F9D" w:rsidRDefault="00FD5F9D" w:rsidP="00F6703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Практические задания</w:t>
            </w:r>
          </w:p>
        </w:tc>
      </w:tr>
      <w:tr w:rsidR="00FD5F9D" w14:paraId="00957BBE" w14:textId="77777777">
        <w:tc>
          <w:tcPr>
            <w:tcW w:w="632" w:type="dxa"/>
          </w:tcPr>
          <w:p w14:paraId="56080606" w14:textId="089080F6" w:rsidR="00FD5F9D" w:rsidRDefault="00FD5F9D" w:rsidP="00F67035">
            <w:pPr>
              <w:ind w:firstLine="70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670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94" w:type="dxa"/>
          </w:tcPr>
          <w:p w14:paraId="0CDBF00C" w14:textId="77777777" w:rsidR="00FD5F9D" w:rsidRDefault="00FD5F9D" w:rsidP="00F6703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Визуальные медиа:</w:t>
            </w:r>
          </w:p>
          <w:p w14:paraId="6C94A3FE" w14:textId="77777777" w:rsidR="00FD5F9D" w:rsidRDefault="00FD5F9D" w:rsidP="00F6703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-Работа с графическими редакторами</w:t>
            </w:r>
          </w:p>
          <w:p w14:paraId="1D644ADA" w14:textId="77777777" w:rsidR="00FD5F9D" w:rsidRDefault="00FD5F9D" w:rsidP="00F6703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-Подготовка к проектам</w:t>
            </w:r>
          </w:p>
        </w:tc>
        <w:tc>
          <w:tcPr>
            <w:tcW w:w="895" w:type="dxa"/>
          </w:tcPr>
          <w:p w14:paraId="2B983F2D" w14:textId="729A1E93" w:rsidR="00FD5F9D" w:rsidRDefault="00FD5F9D" w:rsidP="00F6703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3" w:type="dxa"/>
          </w:tcPr>
          <w:p w14:paraId="0ABC5ABF" w14:textId="1D93E30B" w:rsidR="00FD5F9D" w:rsidRDefault="00FD5F9D" w:rsidP="00F6703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026" w:type="dxa"/>
          </w:tcPr>
          <w:p w14:paraId="76F20A1B" w14:textId="5647F7BB" w:rsidR="00FD5F9D" w:rsidRDefault="00FD5F9D" w:rsidP="00F67035">
            <w:pPr>
              <w:ind w:firstLine="70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325" w:type="dxa"/>
          </w:tcPr>
          <w:p w14:paraId="3E7A9AE8" w14:textId="77777777" w:rsidR="00FD5F9D" w:rsidRDefault="00FD5F9D" w:rsidP="00F6703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Практические задания</w:t>
            </w:r>
          </w:p>
        </w:tc>
      </w:tr>
      <w:tr w:rsidR="00FD5F9D" w14:paraId="2EDC66DF" w14:textId="77777777">
        <w:tc>
          <w:tcPr>
            <w:tcW w:w="632" w:type="dxa"/>
          </w:tcPr>
          <w:p w14:paraId="01B8EA1D" w14:textId="42462054" w:rsidR="00FD5F9D" w:rsidRDefault="00FD5F9D" w:rsidP="00F67035">
            <w:pPr>
              <w:ind w:firstLine="70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6703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94" w:type="dxa"/>
          </w:tcPr>
          <w:p w14:paraId="2DFA15F5" w14:textId="77777777" w:rsidR="00FD5F9D" w:rsidRDefault="00FD5F9D" w:rsidP="00F6703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Итоговое занятие:</w:t>
            </w:r>
          </w:p>
          <w:p w14:paraId="6E29188D" w14:textId="77777777" w:rsidR="00FD5F9D" w:rsidRDefault="00FD5F9D" w:rsidP="00F6703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-реализация проектов</w:t>
            </w:r>
          </w:p>
        </w:tc>
        <w:tc>
          <w:tcPr>
            <w:tcW w:w="895" w:type="dxa"/>
          </w:tcPr>
          <w:p w14:paraId="399FC1C9" w14:textId="52036DCB" w:rsidR="00FD5F9D" w:rsidRDefault="00FD5F9D" w:rsidP="00F6703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3" w:type="dxa"/>
          </w:tcPr>
          <w:p w14:paraId="40DA151C" w14:textId="6897DD62" w:rsidR="00FD5F9D" w:rsidRDefault="00FD5F9D" w:rsidP="00F6703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026" w:type="dxa"/>
          </w:tcPr>
          <w:p w14:paraId="0968ABE4" w14:textId="2FEA7066" w:rsidR="00FD5F9D" w:rsidRDefault="00FD5F9D" w:rsidP="00F67035">
            <w:pPr>
              <w:ind w:firstLine="70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325" w:type="dxa"/>
          </w:tcPr>
          <w:p w14:paraId="0F96FFB4" w14:textId="77777777" w:rsidR="00FD5F9D" w:rsidRDefault="00FD5F9D" w:rsidP="00F6703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Проектная деятельность</w:t>
            </w:r>
          </w:p>
        </w:tc>
      </w:tr>
      <w:tr w:rsidR="007507D9" w14:paraId="2EBA0E3C" w14:textId="77777777">
        <w:tc>
          <w:tcPr>
            <w:tcW w:w="3426" w:type="dxa"/>
            <w:gridSpan w:val="2"/>
          </w:tcPr>
          <w:p w14:paraId="5863419E" w14:textId="1752FF93" w:rsidR="007507D9" w:rsidRDefault="00000000" w:rsidP="00F67035">
            <w:pPr>
              <w:ind w:firstLine="709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 часов</w:t>
            </w:r>
            <w:r w:rsidR="00F67035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895" w:type="dxa"/>
          </w:tcPr>
          <w:p w14:paraId="72D9249C" w14:textId="77777777" w:rsidR="007507D9" w:rsidRDefault="00000000" w:rsidP="00F6703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063" w:type="dxa"/>
          </w:tcPr>
          <w:p w14:paraId="0F5E6930" w14:textId="4223A26C" w:rsidR="007507D9" w:rsidRDefault="00FD5F9D" w:rsidP="00F6703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026" w:type="dxa"/>
          </w:tcPr>
          <w:p w14:paraId="33F61B4C" w14:textId="6291EB41" w:rsidR="007507D9" w:rsidRDefault="00FD5F9D" w:rsidP="00F67035">
            <w:pPr>
              <w:ind w:firstLine="709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25" w:type="dxa"/>
          </w:tcPr>
          <w:p w14:paraId="038209AE" w14:textId="77777777" w:rsidR="007507D9" w:rsidRDefault="007507D9" w:rsidP="00F67035">
            <w:pPr>
              <w:ind w:firstLine="709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2C0EC37" w14:textId="77777777" w:rsidR="007507D9" w:rsidRDefault="007507D9" w:rsidP="00F67035">
      <w:pPr>
        <w:spacing w:after="0" w:line="240" w:lineRule="auto"/>
        <w:ind w:firstLine="709"/>
        <w:contextualSpacing/>
        <w:jc w:val="center"/>
      </w:pPr>
    </w:p>
    <w:p w14:paraId="2E32BA58" w14:textId="77777777" w:rsidR="007507D9" w:rsidRDefault="00000000" w:rsidP="00F67035">
      <w:pPr>
        <w:pStyle w:val="2"/>
        <w:spacing w:before="0" w:line="240" w:lineRule="auto"/>
        <w:ind w:firstLine="709"/>
        <w:contextualSpacing/>
        <w:jc w:val="center"/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</w:pPr>
      <w:bookmarkStart w:id="10" w:name="_Toc229735938"/>
      <w:r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>Содержание учебного (тематического) плана</w:t>
      </w:r>
      <w:bookmarkEnd w:id="10"/>
    </w:p>
    <w:p w14:paraId="6B239CEE" w14:textId="77777777" w:rsidR="007507D9" w:rsidRDefault="007507D9" w:rsidP="00F67035">
      <w:pPr>
        <w:spacing w:after="0" w:line="240" w:lineRule="auto"/>
        <w:ind w:firstLine="709"/>
        <w:contextualSpacing/>
        <w:jc w:val="center"/>
      </w:pPr>
    </w:p>
    <w:p w14:paraId="504843EE" w14:textId="77777777" w:rsidR="007507D9" w:rsidRDefault="00000000" w:rsidP="00F670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Тема 1. Введение в медиа</w:t>
      </w:r>
    </w:p>
    <w:p w14:paraId="7F62E9D5" w14:textId="673AF64D" w:rsidR="007507D9" w:rsidRDefault="00000000" w:rsidP="00F670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Теория:</w:t>
      </w:r>
      <w:r>
        <w:rPr>
          <w:rFonts w:ascii="Times New Roman" w:hAnsi="Times New Roman" w:cs="Times New Roman"/>
          <w:sz w:val="28"/>
          <w:szCs w:val="28"/>
        </w:rPr>
        <w:t xml:space="preserve"> Знакомство с воспитанниками. Лекция об истории и развитии </w:t>
      </w:r>
      <w:r w:rsidR="00F67035">
        <w:rPr>
          <w:rFonts w:ascii="Times New Roman" w:hAnsi="Times New Roman" w:cs="Times New Roman"/>
          <w:sz w:val="28"/>
          <w:szCs w:val="28"/>
        </w:rPr>
        <w:t>медиатехнологий</w:t>
      </w:r>
      <w:r>
        <w:rPr>
          <w:rFonts w:ascii="Times New Roman" w:hAnsi="Times New Roman" w:cs="Times New Roman"/>
          <w:sz w:val="28"/>
          <w:szCs w:val="28"/>
        </w:rPr>
        <w:t>. Дискуссия о роли медиа в обществе.</w:t>
      </w:r>
    </w:p>
    <w:p w14:paraId="10B1918F" w14:textId="77777777" w:rsidR="007507D9" w:rsidRDefault="00000000" w:rsidP="00F670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Практика:</w:t>
      </w:r>
      <w:r>
        <w:rPr>
          <w:rFonts w:ascii="Times New Roman" w:hAnsi="Times New Roman" w:cs="Times New Roman"/>
          <w:sz w:val="28"/>
          <w:szCs w:val="28"/>
        </w:rPr>
        <w:t xml:space="preserve"> Анализ различных медиа-форматов. </w:t>
      </w:r>
    </w:p>
    <w:p w14:paraId="0729D420" w14:textId="77777777" w:rsidR="007507D9" w:rsidRDefault="00000000" w:rsidP="00F670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Тема 2. Создание контента</w:t>
      </w:r>
    </w:p>
    <w:p w14:paraId="6ABB7370" w14:textId="77777777" w:rsidR="007507D9" w:rsidRDefault="00000000" w:rsidP="00F670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Теория:</w:t>
      </w:r>
      <w:r>
        <w:rPr>
          <w:rFonts w:ascii="Times New Roman" w:hAnsi="Times New Roman" w:cs="Times New Roman"/>
          <w:sz w:val="28"/>
          <w:szCs w:val="28"/>
        </w:rPr>
        <w:t xml:space="preserve"> Понятие о контент-плане. Основы написания статей и пресс-релизов. Форматы и требования к статьям и пресс-релизам.</w:t>
      </w:r>
    </w:p>
    <w:p w14:paraId="34488926" w14:textId="77777777" w:rsidR="007507D9" w:rsidRDefault="00000000" w:rsidP="00F670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Практика:</w:t>
      </w:r>
      <w:r>
        <w:rPr>
          <w:rFonts w:ascii="Times New Roman" w:hAnsi="Times New Roman" w:cs="Times New Roman"/>
          <w:sz w:val="28"/>
          <w:szCs w:val="28"/>
        </w:rPr>
        <w:t xml:space="preserve"> Создание пресс-релиза на заданную тему.</w:t>
      </w:r>
    </w:p>
    <w:p w14:paraId="5DC23B23" w14:textId="77777777" w:rsidR="007507D9" w:rsidRDefault="00000000" w:rsidP="00F670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Тема 3. Визуальные медиа</w:t>
      </w:r>
    </w:p>
    <w:p w14:paraId="7F63A0BA" w14:textId="77777777" w:rsidR="007507D9" w:rsidRDefault="00000000" w:rsidP="00F670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Теория:</w:t>
      </w:r>
      <w:r>
        <w:rPr>
          <w:rFonts w:ascii="Times New Roman" w:hAnsi="Times New Roman" w:cs="Times New Roman"/>
          <w:sz w:val="28"/>
          <w:szCs w:val="28"/>
        </w:rPr>
        <w:t xml:space="preserve"> Знакомство с различными видами фотоаппаратов и его структур. Основные принципы композиции, освещения и настройки камеры (фокусного расстояния, выдержки, диафрагмы и </w:t>
      </w:r>
      <w:r>
        <w:rPr>
          <w:rFonts w:ascii="Times New Roman" w:hAnsi="Times New Roman" w:cs="Times New Roman"/>
          <w:sz w:val="28"/>
          <w:szCs w:val="28"/>
          <w:lang w:val="en-US"/>
        </w:rPr>
        <w:t>ISO</w:t>
      </w:r>
      <w:r w:rsidRPr="00C33DB6">
        <w:rPr>
          <w:rFonts w:ascii="Times New Roman" w:hAnsi="Times New Roman" w:cs="Times New Roman"/>
          <w:sz w:val="28"/>
          <w:szCs w:val="28"/>
        </w:rPr>
        <w:t>).</w:t>
      </w:r>
    </w:p>
    <w:p w14:paraId="2C19F8CE" w14:textId="77777777" w:rsidR="007507D9" w:rsidRDefault="00000000" w:rsidP="00F670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Практика:</w:t>
      </w:r>
      <w:r>
        <w:rPr>
          <w:rFonts w:ascii="Times New Roman" w:hAnsi="Times New Roman" w:cs="Times New Roman"/>
          <w:sz w:val="28"/>
          <w:szCs w:val="28"/>
        </w:rPr>
        <w:t xml:space="preserve"> Съемка короткой фотосессии.</w:t>
      </w:r>
    </w:p>
    <w:p w14:paraId="7B6ACCC6" w14:textId="77777777" w:rsidR="007507D9" w:rsidRDefault="00000000" w:rsidP="00F670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Тема 4. Визуальные медиа.</w:t>
      </w:r>
    </w:p>
    <w:p w14:paraId="4B3ED53E" w14:textId="77777777" w:rsidR="007507D9" w:rsidRDefault="00000000" w:rsidP="00F670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lastRenderedPageBreak/>
        <w:t>Теория:</w:t>
      </w:r>
      <w:r>
        <w:rPr>
          <w:rFonts w:ascii="Times New Roman" w:hAnsi="Times New Roman" w:cs="Times New Roman"/>
          <w:sz w:val="28"/>
          <w:szCs w:val="28"/>
        </w:rPr>
        <w:t xml:space="preserve"> Техника съемки. Значение звука в видео. Создание сценария и раскадровки. Подготовка к съемке (выбор локаций).</w:t>
      </w:r>
    </w:p>
    <w:p w14:paraId="44879B8B" w14:textId="77777777" w:rsidR="007507D9" w:rsidRDefault="00000000" w:rsidP="00F670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Практика</w:t>
      </w:r>
      <w:r>
        <w:rPr>
          <w:rFonts w:ascii="Times New Roman" w:hAnsi="Times New Roman" w:cs="Times New Roman"/>
          <w:sz w:val="28"/>
          <w:szCs w:val="28"/>
        </w:rPr>
        <w:t>: Съемка короткого видео</w:t>
      </w:r>
    </w:p>
    <w:p w14:paraId="2166EC2E" w14:textId="77777777" w:rsidR="007507D9" w:rsidRDefault="00000000" w:rsidP="00F670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Тема 5. Визуальные медиа</w:t>
      </w:r>
    </w:p>
    <w:p w14:paraId="047F5B89" w14:textId="77777777" w:rsidR="007507D9" w:rsidRDefault="00000000" w:rsidP="00F670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Теория</w:t>
      </w:r>
      <w:r>
        <w:rPr>
          <w:rFonts w:ascii="Times New Roman" w:hAnsi="Times New Roman" w:cs="Times New Roman"/>
          <w:sz w:val="28"/>
          <w:szCs w:val="28"/>
        </w:rPr>
        <w:t xml:space="preserve">: Основные функции графических редакторов. Популярные графические редакторы. </w:t>
      </w:r>
    </w:p>
    <w:p w14:paraId="24E73A70" w14:textId="77777777" w:rsidR="007507D9" w:rsidRDefault="00000000" w:rsidP="00F670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Практика</w:t>
      </w:r>
      <w:r>
        <w:rPr>
          <w:rFonts w:ascii="Times New Roman" w:hAnsi="Times New Roman" w:cs="Times New Roman"/>
          <w:sz w:val="28"/>
          <w:szCs w:val="28"/>
        </w:rPr>
        <w:t>: редактирование собственной фотосессии и видеороликов.</w:t>
      </w:r>
    </w:p>
    <w:p w14:paraId="55B99FD8" w14:textId="77777777" w:rsidR="007507D9" w:rsidRDefault="00000000" w:rsidP="00F670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Тема 6. Итоговое занятие</w:t>
      </w:r>
    </w:p>
    <w:p w14:paraId="4D361469" w14:textId="77777777" w:rsidR="007507D9" w:rsidRDefault="00000000" w:rsidP="00F670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Теория</w:t>
      </w:r>
      <w:r>
        <w:rPr>
          <w:rFonts w:ascii="Times New Roman" w:hAnsi="Times New Roman" w:cs="Times New Roman"/>
          <w:sz w:val="28"/>
          <w:szCs w:val="28"/>
        </w:rPr>
        <w:t>: Тестирование.</w:t>
      </w:r>
    </w:p>
    <w:p w14:paraId="2EB9CC0C" w14:textId="351B26C3" w:rsidR="007507D9" w:rsidRDefault="00000000" w:rsidP="00F67035">
      <w:pPr>
        <w:spacing w:after="0" w:line="240" w:lineRule="auto"/>
        <w:ind w:firstLine="709"/>
        <w:contextualSpacing/>
        <w:jc w:val="both"/>
        <w:sectPr w:rsidR="007507D9">
          <w:pgSz w:w="11906" w:h="16838"/>
          <w:pgMar w:top="864" w:right="1440" w:bottom="1440" w:left="1440" w:header="708" w:footer="708" w:gutter="0"/>
          <w:paperSrc w:first="1" w:other="1"/>
          <w:cols w:space="720"/>
        </w:sectPr>
      </w:pPr>
      <w:r>
        <w:rPr>
          <w:rFonts w:ascii="Times New Roman" w:hAnsi="Times New Roman" w:cs="Times New Roman"/>
          <w:i/>
          <w:iCs/>
          <w:sz w:val="28"/>
          <w:szCs w:val="28"/>
        </w:rPr>
        <w:t>Практика</w:t>
      </w:r>
      <w:r>
        <w:rPr>
          <w:rFonts w:ascii="Times New Roman" w:hAnsi="Times New Roman" w:cs="Times New Roman"/>
          <w:sz w:val="28"/>
          <w:szCs w:val="28"/>
        </w:rPr>
        <w:t xml:space="preserve">: выставка </w:t>
      </w:r>
      <w:r w:rsidR="00F67035">
        <w:rPr>
          <w:rFonts w:ascii="Times New Roman" w:hAnsi="Times New Roman" w:cs="Times New Roman"/>
          <w:sz w:val="28"/>
          <w:szCs w:val="28"/>
        </w:rPr>
        <w:t>медиапродуктов</w:t>
      </w:r>
      <w:r w:rsidR="002D6953">
        <w:rPr>
          <w:rFonts w:ascii="Times New Roman" w:hAnsi="Times New Roman" w:cs="Times New Roman"/>
          <w:sz w:val="28"/>
          <w:szCs w:val="28"/>
        </w:rPr>
        <w:t xml:space="preserve"> учащихся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8D5C246" w14:textId="77777777" w:rsidR="007507D9" w:rsidRDefault="00000000" w:rsidP="00F67035">
      <w:pPr>
        <w:pStyle w:val="1"/>
        <w:spacing w:before="0" w:line="240" w:lineRule="auto"/>
        <w:ind w:firstLine="709"/>
        <w:contextualSpacing/>
        <w:jc w:val="center"/>
      </w:pPr>
      <w:bookmarkStart w:id="11" w:name="_Toc229735939"/>
      <w:r>
        <w:rPr>
          <w:rFonts w:ascii="Times New Roman" w:hAnsi="Times New Roman" w:cs="Times New Roman"/>
        </w:rPr>
        <w:lastRenderedPageBreak/>
        <w:t>3. Формы аттестации и оценочные материалы</w:t>
      </w:r>
      <w:bookmarkEnd w:id="11"/>
      <w:r>
        <w:rPr>
          <w:rFonts w:ascii="Times New Roman" w:hAnsi="Times New Roman" w:cs="Times New Roman"/>
        </w:rPr>
        <w:t xml:space="preserve"> </w:t>
      </w:r>
    </w:p>
    <w:p w14:paraId="2B8AD012" w14:textId="77777777" w:rsidR="007507D9" w:rsidRDefault="007507D9" w:rsidP="00F67035">
      <w:pPr>
        <w:spacing w:after="0" w:line="240" w:lineRule="auto"/>
        <w:ind w:firstLine="709"/>
        <w:contextualSpacing/>
        <w:jc w:val="center"/>
      </w:pPr>
    </w:p>
    <w:p w14:paraId="001AC500" w14:textId="77777777" w:rsidR="007507D9" w:rsidRDefault="00000000" w:rsidP="00F670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Основными формами подведения итогов реализации программы являются комбинированные формы, которые включают в себя беседы/лекции и практические задания, а также проектная деятельность, подразумевающая выставку творческих работ.</w:t>
      </w:r>
    </w:p>
    <w:p w14:paraId="22540A0F" w14:textId="77777777" w:rsidR="00C33DB6" w:rsidRDefault="00C33DB6" w:rsidP="00F670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75D17D0" w14:textId="77777777" w:rsidR="00C33DB6" w:rsidRDefault="00C33DB6" w:rsidP="00F670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  <w:sectPr w:rsidR="00C33DB6">
          <w:pgSz w:w="11906" w:h="16838"/>
          <w:pgMar w:top="864" w:right="1440" w:bottom="1440" w:left="1440" w:header="708" w:footer="708" w:gutter="0"/>
          <w:paperSrc w:first="1" w:other="1"/>
          <w:cols w:space="720"/>
        </w:sectPr>
      </w:pPr>
    </w:p>
    <w:p w14:paraId="4BD09924" w14:textId="77777777" w:rsidR="00F67035" w:rsidRDefault="00C33DB6" w:rsidP="00F67035">
      <w:pPr>
        <w:pStyle w:val="1"/>
        <w:spacing w:before="0" w:line="240" w:lineRule="auto"/>
        <w:ind w:firstLine="709"/>
        <w:contextualSpacing/>
        <w:jc w:val="center"/>
        <w:rPr>
          <w:rFonts w:ascii="Times New Roman" w:hAnsi="Times New Roman" w:cs="Times New Roman"/>
        </w:rPr>
      </w:pPr>
      <w:bookmarkStart w:id="12" w:name="_Toc229735940"/>
      <w:r>
        <w:rPr>
          <w:rFonts w:ascii="Times New Roman" w:hAnsi="Times New Roman" w:cs="Times New Roman"/>
        </w:rPr>
        <w:lastRenderedPageBreak/>
        <w:t xml:space="preserve">4. Организационно-педагогические условия </w:t>
      </w:r>
    </w:p>
    <w:p w14:paraId="19672ECD" w14:textId="79339B0F" w:rsidR="007507D9" w:rsidRDefault="00C33DB6" w:rsidP="00F67035">
      <w:pPr>
        <w:pStyle w:val="1"/>
        <w:spacing w:before="0" w:line="240" w:lineRule="auto"/>
        <w:ind w:firstLine="709"/>
        <w:contextualSpacing/>
        <w:jc w:val="center"/>
      </w:pPr>
      <w:r>
        <w:rPr>
          <w:rFonts w:ascii="Times New Roman" w:hAnsi="Times New Roman" w:cs="Times New Roman"/>
        </w:rPr>
        <w:t>реализации программы</w:t>
      </w:r>
      <w:bookmarkEnd w:id="12"/>
    </w:p>
    <w:p w14:paraId="267B36B5" w14:textId="77777777" w:rsidR="007507D9" w:rsidRDefault="007507D9" w:rsidP="00F67035">
      <w:pPr>
        <w:pStyle w:val="2"/>
        <w:spacing w:before="0" w:line="240" w:lineRule="auto"/>
        <w:ind w:firstLine="709"/>
        <w:contextualSpacing/>
        <w:jc w:val="center"/>
      </w:pPr>
    </w:p>
    <w:p w14:paraId="5FEE7520" w14:textId="77777777" w:rsidR="007507D9" w:rsidRDefault="00000000" w:rsidP="00F67035">
      <w:pPr>
        <w:pStyle w:val="2"/>
        <w:spacing w:before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bookmarkStart w:id="13" w:name="_Toc229735941"/>
      <w:r>
        <w:rPr>
          <w:rFonts w:ascii="Times New Roman" w:hAnsi="Times New Roman" w:cs="Times New Roman"/>
          <w:sz w:val="28"/>
          <w:szCs w:val="28"/>
        </w:rPr>
        <w:t>Материально-технические условия</w:t>
      </w:r>
      <w:bookmarkEnd w:id="13"/>
    </w:p>
    <w:p w14:paraId="5A102F61" w14:textId="77777777" w:rsidR="007507D9" w:rsidRDefault="007507D9" w:rsidP="00F67035">
      <w:pPr>
        <w:spacing w:after="0" w:line="240" w:lineRule="auto"/>
        <w:ind w:firstLine="709"/>
        <w:contextualSpacing/>
        <w:jc w:val="center"/>
      </w:pPr>
    </w:p>
    <w:p w14:paraId="39F68583" w14:textId="50D3355D" w:rsidR="007507D9" w:rsidRDefault="00000000" w:rsidP="00F670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успешной реализации программы кружка по </w:t>
      </w:r>
      <w:r w:rsidR="00F67035">
        <w:rPr>
          <w:rFonts w:ascii="Times New Roman" w:hAnsi="Times New Roman" w:cs="Times New Roman"/>
          <w:sz w:val="28"/>
          <w:szCs w:val="28"/>
        </w:rPr>
        <w:t>медиатехнологиям</w:t>
      </w:r>
      <w:r>
        <w:rPr>
          <w:rFonts w:ascii="Times New Roman" w:hAnsi="Times New Roman" w:cs="Times New Roman"/>
          <w:sz w:val="28"/>
          <w:szCs w:val="28"/>
        </w:rPr>
        <w:t xml:space="preserve"> необходимо обеспечить соответствующие материально-технические условия. Мы предлагаем следующие основные аспекты, которые следует учитывать:</w:t>
      </w:r>
    </w:p>
    <w:p w14:paraId="416CD44C" w14:textId="77777777" w:rsidR="007507D9" w:rsidRDefault="00000000" w:rsidP="00F670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Помещение:</w:t>
      </w:r>
    </w:p>
    <w:p w14:paraId="1DFA0F0B" w14:textId="0DC315D9" w:rsidR="007507D9" w:rsidRDefault="00FD5F9D" w:rsidP="00F670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Кабинет: необходимо выделить отдельное помещение, оборудованное для занятий. Это может быть класс, лаборатория или студия, где участники смогут работать над проектами.</w:t>
      </w:r>
    </w:p>
    <w:p w14:paraId="1D1FCC53" w14:textId="77777777" w:rsidR="007507D9" w:rsidRDefault="00000000" w:rsidP="00F670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Оборудование:</w:t>
      </w:r>
    </w:p>
    <w:p w14:paraId="67EE4FE3" w14:textId="5D40E712" w:rsidR="007507D9" w:rsidRDefault="00FD5F9D" w:rsidP="00F670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Современные ноутбуки с достаточной мощностью для работы с </w:t>
      </w:r>
      <w:r w:rsidR="00F67035">
        <w:rPr>
          <w:rFonts w:ascii="Times New Roman" w:hAnsi="Times New Roman" w:cs="Times New Roman"/>
          <w:sz w:val="28"/>
          <w:szCs w:val="28"/>
        </w:rPr>
        <w:t>медиапрограммами</w:t>
      </w:r>
      <w:r>
        <w:rPr>
          <w:rFonts w:ascii="Times New Roman" w:hAnsi="Times New Roman" w:cs="Times New Roman"/>
          <w:sz w:val="28"/>
          <w:szCs w:val="28"/>
        </w:rPr>
        <w:t xml:space="preserve"> (фото и видео редакторы);</w:t>
      </w:r>
    </w:p>
    <w:p w14:paraId="3C7B9919" w14:textId="38D484F8" w:rsidR="007507D9" w:rsidRDefault="00FD5F9D" w:rsidP="00F670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Программное обеспечение: </w:t>
      </w:r>
      <w:r w:rsidR="00C33DB6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 xml:space="preserve">ицензионные версии программ для обработки видео (например, Adobe Premiere Pro, Final </w:t>
      </w:r>
      <w:proofErr w:type="spellStart"/>
      <w:r>
        <w:rPr>
          <w:rFonts w:ascii="Times New Roman" w:hAnsi="Times New Roman" w:cs="Times New Roman"/>
          <w:sz w:val="28"/>
          <w:szCs w:val="28"/>
        </w:rPr>
        <w:t>Cut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Pro), графики (Photoshop, </w:t>
      </w:r>
      <w:proofErr w:type="spellStart"/>
      <w:r>
        <w:rPr>
          <w:rFonts w:ascii="Times New Roman" w:hAnsi="Times New Roman" w:cs="Times New Roman"/>
          <w:sz w:val="28"/>
          <w:szCs w:val="28"/>
        </w:rPr>
        <w:t>Illustrator</w:t>
      </w:r>
      <w:proofErr w:type="spellEnd"/>
      <w:r>
        <w:rPr>
          <w:rFonts w:ascii="Times New Roman" w:hAnsi="Times New Roman" w:cs="Times New Roman"/>
          <w:sz w:val="28"/>
          <w:szCs w:val="28"/>
        </w:rPr>
        <w:t>) и звука (</w:t>
      </w:r>
      <w:proofErr w:type="spellStart"/>
      <w:r>
        <w:rPr>
          <w:rFonts w:ascii="Times New Roman" w:hAnsi="Times New Roman" w:cs="Times New Roman"/>
          <w:sz w:val="28"/>
          <w:szCs w:val="28"/>
        </w:rPr>
        <w:t>Audacity</w:t>
      </w:r>
      <w:proofErr w:type="spellEnd"/>
      <w:r>
        <w:rPr>
          <w:rFonts w:ascii="Times New Roman" w:hAnsi="Times New Roman" w:cs="Times New Roman"/>
          <w:sz w:val="28"/>
          <w:szCs w:val="28"/>
        </w:rPr>
        <w:t>, FL Studio);</w:t>
      </w:r>
    </w:p>
    <w:p w14:paraId="6CAD218E" w14:textId="4BFDE307" w:rsidR="007507D9" w:rsidRDefault="00FD5F9D" w:rsidP="00F670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Камеры: </w:t>
      </w:r>
      <w:r w:rsidR="00C33DB6">
        <w:rPr>
          <w:rFonts w:ascii="Times New Roman" w:hAnsi="Times New Roman" w:cs="Times New Roman"/>
          <w:sz w:val="28"/>
          <w:szCs w:val="28"/>
        </w:rPr>
        <w:t>ц</w:t>
      </w:r>
      <w:r>
        <w:rPr>
          <w:rFonts w:ascii="Times New Roman" w:hAnsi="Times New Roman" w:cs="Times New Roman"/>
          <w:sz w:val="28"/>
          <w:szCs w:val="28"/>
        </w:rPr>
        <w:t>ифровые видеокамеры или зеркальные фотоаппараты для съемки видео и фотографий;</w:t>
      </w:r>
    </w:p>
    <w:p w14:paraId="0AC6AFA1" w14:textId="77DB4307" w:rsidR="007507D9" w:rsidRDefault="00FD5F9D" w:rsidP="00F670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Световое оборудование: </w:t>
      </w:r>
      <w:r w:rsidR="00C33DB6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свещение для видеосъемки (светильники,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софтбоксы</w:t>
      </w:r>
      <w:proofErr w:type="spellEnd"/>
      <w:r>
        <w:rPr>
          <w:rFonts w:ascii="Times New Roman" w:hAnsi="Times New Roman" w:cs="Times New Roman"/>
          <w:sz w:val="28"/>
          <w:szCs w:val="28"/>
        </w:rPr>
        <w:t>).</w:t>
      </w:r>
    </w:p>
    <w:p w14:paraId="034C5A61" w14:textId="77777777" w:rsidR="007507D9" w:rsidRDefault="00000000" w:rsidP="00F670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Аудиовизуальная техника:</w:t>
      </w:r>
    </w:p>
    <w:p w14:paraId="2333F922" w14:textId="058FF63E" w:rsidR="007507D9" w:rsidRDefault="00FD5F9D" w:rsidP="00F670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Проектор и экран: </w:t>
      </w:r>
      <w:r w:rsidR="00C33DB6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ля презентаций и демонстрации работ участников;</w:t>
      </w:r>
    </w:p>
    <w:p w14:paraId="1BE9422E" w14:textId="7EE66D61" w:rsidR="007507D9" w:rsidRDefault="00FD5F9D" w:rsidP="00F670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Аудиосистема: </w:t>
      </w:r>
      <w:r w:rsidR="00C33DB6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инамики и усилители для воспроизведения звука.</w:t>
      </w:r>
    </w:p>
    <w:p w14:paraId="5E9CAB5C" w14:textId="77777777" w:rsidR="007507D9" w:rsidRDefault="00000000" w:rsidP="00F670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Интернет и связь:</w:t>
      </w:r>
    </w:p>
    <w:p w14:paraId="3B66E1A8" w14:textId="68FF1FAB" w:rsidR="007507D9" w:rsidRDefault="00FD5F9D" w:rsidP="00F670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>
        <w:rPr>
          <w:rFonts w:ascii="Times New Roman" w:hAnsi="Times New Roman" w:cs="Times New Roman"/>
          <w:sz w:val="28"/>
          <w:szCs w:val="28"/>
        </w:rPr>
        <w:t>Wi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-Fi: </w:t>
      </w:r>
      <w:r w:rsidR="00C33DB6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оступ к высокоскоростному интернету для работы с онлайн-ресурсами и загрузки материалов.</w:t>
      </w:r>
    </w:p>
    <w:p w14:paraId="74EBBFD2" w14:textId="77777777" w:rsidR="007507D9" w:rsidRDefault="00000000" w:rsidP="00F670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Материалы:</w:t>
      </w:r>
    </w:p>
    <w:p w14:paraId="132ADAAC" w14:textId="47B96C16" w:rsidR="007507D9" w:rsidRDefault="00FD5F9D" w:rsidP="00F670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Расходные материалы: </w:t>
      </w:r>
      <w:r w:rsidR="00C33DB6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умага, картон, краски, маркеры и другие материалы для создания макетов и прототипов;</w:t>
      </w:r>
    </w:p>
    <w:p w14:paraId="02825C03" w14:textId="1F21D6D2" w:rsidR="007507D9" w:rsidRDefault="00FD5F9D" w:rsidP="00F670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Технические средства: </w:t>
      </w:r>
      <w:proofErr w:type="spellStart"/>
      <w:r w:rsidR="00C33DB6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тативы</w:t>
      </w:r>
      <w:proofErr w:type="spellEnd"/>
      <w:r>
        <w:rPr>
          <w:rFonts w:ascii="Times New Roman" w:hAnsi="Times New Roman" w:cs="Times New Roman"/>
          <w:sz w:val="28"/>
          <w:szCs w:val="28"/>
        </w:rPr>
        <w:t>, крепления для камер, дополнительные аккумуляторы и карты памяти.</w:t>
      </w:r>
    </w:p>
    <w:p w14:paraId="5E1082FB" w14:textId="703AF560" w:rsidR="007507D9" w:rsidRDefault="00000000" w:rsidP="00F670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Организация пространства:</w:t>
      </w:r>
    </w:p>
    <w:p w14:paraId="3A7DB140" w14:textId="002F66E5" w:rsidR="007507D9" w:rsidRDefault="00DB03E2" w:rsidP="00F670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Рабочие зоны: </w:t>
      </w:r>
      <w:r w:rsidR="00DC3263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добные столы и стулья для работы в группах или индивидуально;</w:t>
      </w:r>
    </w:p>
    <w:p w14:paraId="0DF5AE8F" w14:textId="35380633" w:rsidR="007507D9" w:rsidRDefault="00DB03E2" w:rsidP="00F670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Хранение оборудования: </w:t>
      </w:r>
      <w:r w:rsidR="00DC3263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олки или шкафы для хранения техники и материалов.</w:t>
      </w:r>
    </w:p>
    <w:p w14:paraId="25364DC3" w14:textId="77777777" w:rsidR="007507D9" w:rsidRDefault="00000000" w:rsidP="00F670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Безопасность: </w:t>
      </w:r>
    </w:p>
    <w:p w14:paraId="2F5209F5" w14:textId="05FD42F0" w:rsidR="007507D9" w:rsidRDefault="00DB03E2" w:rsidP="00F670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Электробезопасность: </w:t>
      </w:r>
      <w:r w:rsidR="00C33DB6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бедиться в исправности электропроводки и наличии средств защиты;</w:t>
      </w:r>
    </w:p>
    <w:p w14:paraId="445DAB01" w14:textId="1F94AB97" w:rsidR="007507D9" w:rsidRDefault="00DB03E2" w:rsidP="00F670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Пожарная безопасность: </w:t>
      </w:r>
      <w:r w:rsidR="00C33DB6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аличие огнетушителей и соблюдение правил пожарной безопасности.</w:t>
      </w:r>
    </w:p>
    <w:p w14:paraId="5876317C" w14:textId="77777777" w:rsidR="007507D9" w:rsidRDefault="00000000" w:rsidP="00F67035">
      <w:pPr>
        <w:pStyle w:val="1"/>
        <w:spacing w:before="0" w:line="240" w:lineRule="auto"/>
        <w:ind w:firstLine="709"/>
        <w:contextualSpacing/>
        <w:jc w:val="center"/>
        <w:rPr>
          <w:rFonts w:ascii="Times New Roman" w:hAnsi="Times New Roman" w:cs="Times New Roman"/>
        </w:rPr>
      </w:pPr>
      <w:bookmarkStart w:id="14" w:name="_Toc229735942"/>
      <w:r>
        <w:rPr>
          <w:rFonts w:ascii="Times New Roman" w:hAnsi="Times New Roman" w:cs="Times New Roman"/>
        </w:rPr>
        <w:lastRenderedPageBreak/>
        <w:t>Учебно-методическое и информационное обеспечение программы</w:t>
      </w:r>
      <w:bookmarkEnd w:id="14"/>
    </w:p>
    <w:p w14:paraId="49554002" w14:textId="77777777" w:rsidR="007507D9" w:rsidRPr="00DB03E2" w:rsidRDefault="007507D9" w:rsidP="00F67035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5A31EC49" w14:textId="02E87BD0" w:rsidR="00DC3263" w:rsidRPr="00DC3263" w:rsidRDefault="00DC3263" w:rsidP="00F670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3263">
        <w:rPr>
          <w:rFonts w:ascii="Times New Roman" w:hAnsi="Times New Roman" w:cs="Times New Roman"/>
          <w:sz w:val="28"/>
          <w:szCs w:val="28"/>
        </w:rPr>
        <w:t>Дополнительная общеразвивающая программа «Формула контента» реализуется с использованием современных источников и методических материалов, обеспечивающих высокое качество образовательного процесса и достижение запланированных результатов.</w:t>
      </w:r>
    </w:p>
    <w:p w14:paraId="4842975E" w14:textId="3836757C" w:rsidR="00DC3263" w:rsidRPr="00DC3263" w:rsidRDefault="00DC3263" w:rsidP="00F670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3263">
        <w:rPr>
          <w:rFonts w:ascii="Times New Roman" w:hAnsi="Times New Roman" w:cs="Times New Roman"/>
          <w:sz w:val="28"/>
          <w:szCs w:val="28"/>
        </w:rPr>
        <w:t>1. Нормативно‑правовые акты и документы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5631EA86" w14:textId="33FD743D" w:rsidR="00DB03E2" w:rsidRPr="00DB03E2" w:rsidRDefault="00DB03E2" w:rsidP="00F670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5" w:name="_Hlk230010256"/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DB03E2">
        <w:rPr>
          <w:rFonts w:ascii="Times New Roman" w:hAnsi="Times New Roman" w:cs="Times New Roman"/>
          <w:sz w:val="28"/>
          <w:szCs w:val="28"/>
        </w:rPr>
        <w:t>Конституция Российской Федерации (принята всенародным голосованием 12.12.1993, с изменениями, одобренными в ходе общероссийского голосования 01.07.2020)</w:t>
      </w:r>
      <w:r w:rsidR="00F67035">
        <w:rPr>
          <w:rFonts w:ascii="Times New Roman" w:hAnsi="Times New Roman" w:cs="Times New Roman"/>
          <w:sz w:val="28"/>
          <w:szCs w:val="28"/>
        </w:rPr>
        <w:t>;</w:t>
      </w:r>
    </w:p>
    <w:p w14:paraId="53FF0174" w14:textId="317C3605" w:rsidR="00DB03E2" w:rsidRPr="00DB03E2" w:rsidRDefault="00DB03E2" w:rsidP="00F670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DB03E2">
        <w:rPr>
          <w:rFonts w:ascii="Times New Roman" w:hAnsi="Times New Roman" w:cs="Times New Roman"/>
          <w:sz w:val="28"/>
          <w:szCs w:val="28"/>
        </w:rPr>
        <w:t>Конвенция о правах ребенка (одобрена Генеральной Ассамблеей ООН 20.11.1989, вступила в силу для СССР 15.09.1990)</w:t>
      </w:r>
      <w:r w:rsidR="00F67035">
        <w:rPr>
          <w:rFonts w:ascii="Times New Roman" w:hAnsi="Times New Roman" w:cs="Times New Roman"/>
          <w:sz w:val="28"/>
          <w:szCs w:val="28"/>
        </w:rPr>
        <w:t>;</w:t>
      </w:r>
    </w:p>
    <w:p w14:paraId="78E792C2" w14:textId="49C9D561" w:rsidR="00DB03E2" w:rsidRPr="00DB03E2" w:rsidRDefault="00DB03E2" w:rsidP="00F670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DB03E2">
        <w:rPr>
          <w:rFonts w:ascii="Times New Roman" w:hAnsi="Times New Roman" w:cs="Times New Roman"/>
          <w:sz w:val="28"/>
          <w:szCs w:val="28"/>
        </w:rPr>
        <w:t>Федеральный закон от 29.12.2012 № 273-ФЗ «Об образовании в Российской Федерации»</w:t>
      </w:r>
      <w:r w:rsidR="00F67035">
        <w:rPr>
          <w:rFonts w:ascii="Times New Roman" w:hAnsi="Times New Roman" w:cs="Times New Roman"/>
          <w:sz w:val="28"/>
          <w:szCs w:val="28"/>
        </w:rPr>
        <w:t>;</w:t>
      </w:r>
    </w:p>
    <w:p w14:paraId="4E3FAB0C" w14:textId="614B867D" w:rsidR="00DB03E2" w:rsidRPr="00DB03E2" w:rsidRDefault="00DB03E2" w:rsidP="00F670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DB03E2">
        <w:rPr>
          <w:rFonts w:ascii="Times New Roman" w:hAnsi="Times New Roman" w:cs="Times New Roman"/>
          <w:sz w:val="28"/>
          <w:szCs w:val="28"/>
        </w:rPr>
        <w:t>Приказ Министерства просвещения РФ от 27 июля 2022 г. № 629 «Об утверждении порядка организации и осуществления образовательной деятельности по дополнительным общеобразовательным программам»</w:t>
      </w:r>
      <w:r w:rsidR="00F67035">
        <w:rPr>
          <w:rFonts w:ascii="Times New Roman" w:hAnsi="Times New Roman" w:cs="Times New Roman"/>
          <w:sz w:val="28"/>
          <w:szCs w:val="28"/>
        </w:rPr>
        <w:t>;</w:t>
      </w:r>
    </w:p>
    <w:p w14:paraId="6A21B682" w14:textId="477FED8F" w:rsidR="00DC3263" w:rsidRPr="00F67035" w:rsidRDefault="00F67035" w:rsidP="00F670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DC3263" w:rsidRPr="00F67035">
        <w:rPr>
          <w:rFonts w:ascii="Times New Roman" w:hAnsi="Times New Roman" w:cs="Times New Roman"/>
          <w:sz w:val="28"/>
          <w:szCs w:val="28"/>
        </w:rPr>
        <w:t>Санитарные правила СП 2.4.3648‑20 «</w:t>
      </w:r>
      <w:proofErr w:type="spellStart"/>
      <w:r w:rsidR="00DC3263" w:rsidRPr="00F67035">
        <w:rPr>
          <w:rFonts w:ascii="Times New Roman" w:hAnsi="Times New Roman" w:cs="Times New Roman"/>
          <w:sz w:val="28"/>
          <w:szCs w:val="28"/>
        </w:rPr>
        <w:t>Санитарно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C3263" w:rsidRPr="00F67035">
        <w:rPr>
          <w:rFonts w:ascii="Times New Roman" w:hAnsi="Times New Roman" w:cs="Times New Roman"/>
          <w:sz w:val="28"/>
          <w:szCs w:val="28"/>
        </w:rPr>
        <w:t>‑эпидемиологические требования к организациям воспитания и обучения, отдыха и оздоровления детей и молодёжи» (утверждены постановлением Главного государственного санитарного врача РФ от 28.09.2020 № 28)</w:t>
      </w:r>
      <w:r>
        <w:rPr>
          <w:rFonts w:ascii="Times New Roman" w:hAnsi="Times New Roman" w:cs="Times New Roman"/>
          <w:sz w:val="28"/>
          <w:szCs w:val="28"/>
        </w:rPr>
        <w:t>;</w:t>
      </w:r>
    </w:p>
    <w:bookmarkEnd w:id="15"/>
    <w:p w14:paraId="459E7474" w14:textId="77777777" w:rsidR="00DC3263" w:rsidRPr="00DC3263" w:rsidRDefault="00DC3263" w:rsidP="00F670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3263">
        <w:rPr>
          <w:rFonts w:ascii="Times New Roman" w:hAnsi="Times New Roman" w:cs="Times New Roman"/>
          <w:sz w:val="28"/>
          <w:szCs w:val="28"/>
        </w:rPr>
        <w:t>2. Основная литература</w:t>
      </w:r>
    </w:p>
    <w:p w14:paraId="25727589" w14:textId="5B59A9EA" w:rsidR="00DC3263" w:rsidRPr="00F67035" w:rsidRDefault="00F67035" w:rsidP="00F670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DC3263" w:rsidRPr="00F67035">
        <w:rPr>
          <w:rFonts w:ascii="Times New Roman" w:hAnsi="Times New Roman" w:cs="Times New Roman"/>
          <w:sz w:val="28"/>
          <w:szCs w:val="28"/>
        </w:rPr>
        <w:t>Азимов, Э. Л. Новый словарь методических терминов и понятий (теория и практика обучения языкам) / Э. Л. Азимов, А. Н. Щукин. — М.: ИКАР, 2009. — 448 с.</w:t>
      </w:r>
    </w:p>
    <w:p w14:paraId="19D5AFC8" w14:textId="131164E7" w:rsidR="00DC3263" w:rsidRPr="00F67035" w:rsidRDefault="00F67035" w:rsidP="00F670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DC3263" w:rsidRPr="00F67035">
        <w:rPr>
          <w:rFonts w:ascii="Times New Roman" w:hAnsi="Times New Roman" w:cs="Times New Roman"/>
          <w:sz w:val="28"/>
          <w:szCs w:val="28"/>
        </w:rPr>
        <w:t>Андреев, А. А. Основы интернет‑педагогики: теория и практика / А. А. Андреев. — М.: Издательство МГИУ, 2016. — 216 с.</w:t>
      </w:r>
    </w:p>
    <w:p w14:paraId="6D80B116" w14:textId="751204F0" w:rsidR="00DC3263" w:rsidRPr="00F67035" w:rsidRDefault="00F67035" w:rsidP="00F670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DC3263" w:rsidRPr="00F67035">
        <w:rPr>
          <w:rFonts w:ascii="Times New Roman" w:hAnsi="Times New Roman" w:cs="Times New Roman"/>
          <w:sz w:val="28"/>
          <w:szCs w:val="28"/>
        </w:rPr>
        <w:t>Роберт, И. В. Теория и методика информатизации образования (психолого‑педагогический и технологический аспекты) / И. В. Роберт. — М.: ИИО РАО, 2014. — 356 с.</w:t>
      </w:r>
    </w:p>
    <w:p w14:paraId="65C3B322" w14:textId="1960230C" w:rsidR="00DC3263" w:rsidRPr="00F67035" w:rsidRDefault="00F67035" w:rsidP="00F670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DC3263" w:rsidRPr="00F67035">
        <w:rPr>
          <w:rFonts w:ascii="Times New Roman" w:hAnsi="Times New Roman" w:cs="Times New Roman"/>
          <w:sz w:val="28"/>
          <w:szCs w:val="28"/>
        </w:rPr>
        <w:t>Смирнов, Д. В. Цифровые технологии в дополнительном образовании: методическое пособие / Д. В. Смирнов. — СПб.: Лань, 2022. — 184 с.</w:t>
      </w:r>
    </w:p>
    <w:p w14:paraId="0F021D09" w14:textId="3A00DE8F" w:rsidR="00DC3263" w:rsidRPr="00DC3263" w:rsidRDefault="00F67035" w:rsidP="00F670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DC3263" w:rsidRPr="00F67035">
        <w:rPr>
          <w:rFonts w:ascii="Times New Roman" w:hAnsi="Times New Roman" w:cs="Times New Roman"/>
          <w:sz w:val="28"/>
          <w:szCs w:val="28"/>
        </w:rPr>
        <w:t>Фёдоров, А. В. Медиаобразование и медиаграмотность: учебное пособие для вузов / А. В. Фёдоров. — Таганрог: Кучма, 2021. — 340 с.</w:t>
      </w:r>
    </w:p>
    <w:p w14:paraId="5F20AE05" w14:textId="77777777" w:rsidR="00DC3263" w:rsidRPr="00DC3263" w:rsidRDefault="00DC3263" w:rsidP="00F670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3263">
        <w:rPr>
          <w:rFonts w:ascii="Times New Roman" w:hAnsi="Times New Roman" w:cs="Times New Roman"/>
          <w:sz w:val="28"/>
          <w:szCs w:val="28"/>
        </w:rPr>
        <w:t>3. Дополнительная литература</w:t>
      </w:r>
    </w:p>
    <w:p w14:paraId="1A97276B" w14:textId="41E667CD" w:rsidR="00DC3263" w:rsidRPr="00F67035" w:rsidRDefault="00F67035" w:rsidP="00F670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DC3263" w:rsidRPr="00F67035">
        <w:rPr>
          <w:rFonts w:ascii="Times New Roman" w:hAnsi="Times New Roman" w:cs="Times New Roman"/>
          <w:sz w:val="28"/>
          <w:szCs w:val="28"/>
        </w:rPr>
        <w:t xml:space="preserve">Вартанова, Е. Л. Медиаобразование: от теории к практике / Е. Л. Вартанова. — М.: </w:t>
      </w:r>
      <w:proofErr w:type="spellStart"/>
      <w:r w:rsidR="00DC3263" w:rsidRPr="00F67035">
        <w:rPr>
          <w:rFonts w:ascii="Times New Roman" w:hAnsi="Times New Roman" w:cs="Times New Roman"/>
          <w:sz w:val="28"/>
          <w:szCs w:val="28"/>
        </w:rPr>
        <w:t>МедиаМир</w:t>
      </w:r>
      <w:proofErr w:type="spellEnd"/>
      <w:r w:rsidR="00DC3263" w:rsidRPr="00F67035">
        <w:rPr>
          <w:rFonts w:ascii="Times New Roman" w:hAnsi="Times New Roman" w:cs="Times New Roman"/>
          <w:sz w:val="28"/>
          <w:szCs w:val="28"/>
        </w:rPr>
        <w:t>, 2020. — 256 с.</w:t>
      </w:r>
    </w:p>
    <w:p w14:paraId="491EFC30" w14:textId="66B809D8" w:rsidR="00DC3263" w:rsidRPr="00F67035" w:rsidRDefault="00F67035" w:rsidP="00F670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DC3263" w:rsidRPr="00F67035">
        <w:rPr>
          <w:rFonts w:ascii="Times New Roman" w:hAnsi="Times New Roman" w:cs="Times New Roman"/>
          <w:sz w:val="28"/>
          <w:szCs w:val="28"/>
        </w:rPr>
        <w:t>Заир‑Бек, С. И. Развитие критического мышления через чтение и письмо: стадии и методические приёмы / С. И. Заир‑Бек. — М.: Просвещение, 2019. — 176 с.</w:t>
      </w:r>
    </w:p>
    <w:p w14:paraId="362B09F1" w14:textId="4777F735" w:rsidR="00DC3263" w:rsidRPr="00F67035" w:rsidRDefault="00F67035" w:rsidP="00F670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DC3263" w:rsidRPr="00F67035">
        <w:rPr>
          <w:rFonts w:ascii="Times New Roman" w:hAnsi="Times New Roman" w:cs="Times New Roman"/>
          <w:sz w:val="28"/>
          <w:szCs w:val="28"/>
        </w:rPr>
        <w:t xml:space="preserve">Полат, Е. С. Современные педагогические и информационные технологии в системе образования: учебное пособие / Е. С. Полат, М. Ю. </w:t>
      </w:r>
      <w:proofErr w:type="spellStart"/>
      <w:r w:rsidR="00DC3263" w:rsidRPr="00F67035">
        <w:rPr>
          <w:rFonts w:ascii="Times New Roman" w:hAnsi="Times New Roman" w:cs="Times New Roman"/>
          <w:sz w:val="28"/>
          <w:szCs w:val="28"/>
        </w:rPr>
        <w:t>Бухаркина</w:t>
      </w:r>
      <w:proofErr w:type="spellEnd"/>
      <w:r w:rsidR="00DC3263" w:rsidRPr="00F67035">
        <w:rPr>
          <w:rFonts w:ascii="Times New Roman" w:hAnsi="Times New Roman" w:cs="Times New Roman"/>
          <w:sz w:val="28"/>
          <w:szCs w:val="28"/>
        </w:rPr>
        <w:t>. — М.: Академия, 2023. — 368 с.</w:t>
      </w:r>
    </w:p>
    <w:p w14:paraId="45DBF00B" w14:textId="2B2180EE" w:rsidR="00DC3263" w:rsidRPr="00F67035" w:rsidRDefault="00F67035" w:rsidP="00F670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– </w:t>
      </w:r>
      <w:proofErr w:type="spellStart"/>
      <w:r w:rsidR="00DC3263" w:rsidRPr="00F67035">
        <w:rPr>
          <w:rFonts w:ascii="Times New Roman" w:hAnsi="Times New Roman" w:cs="Times New Roman"/>
          <w:sz w:val="28"/>
          <w:szCs w:val="28"/>
        </w:rPr>
        <w:t>Селевко</w:t>
      </w:r>
      <w:proofErr w:type="spellEnd"/>
      <w:r w:rsidR="00DC3263" w:rsidRPr="00F67035">
        <w:rPr>
          <w:rFonts w:ascii="Times New Roman" w:hAnsi="Times New Roman" w:cs="Times New Roman"/>
          <w:sz w:val="28"/>
          <w:szCs w:val="28"/>
        </w:rPr>
        <w:t xml:space="preserve">, Г. К. Энциклопедия образовательных технологий: в 2 т. / Г. К. </w:t>
      </w:r>
      <w:proofErr w:type="spellStart"/>
      <w:r w:rsidR="00DC3263" w:rsidRPr="00F67035">
        <w:rPr>
          <w:rFonts w:ascii="Times New Roman" w:hAnsi="Times New Roman" w:cs="Times New Roman"/>
          <w:sz w:val="28"/>
          <w:szCs w:val="28"/>
        </w:rPr>
        <w:t>Селевко</w:t>
      </w:r>
      <w:proofErr w:type="spellEnd"/>
      <w:r w:rsidR="00DC3263" w:rsidRPr="00F67035">
        <w:rPr>
          <w:rFonts w:ascii="Times New Roman" w:hAnsi="Times New Roman" w:cs="Times New Roman"/>
          <w:sz w:val="28"/>
          <w:szCs w:val="28"/>
        </w:rPr>
        <w:t>. — М.: НИИ школьных технологий, 2021. — Т. 1. — 816 с.; Т. 2. — 800 с.</w:t>
      </w:r>
    </w:p>
    <w:p w14:paraId="5E89A92A" w14:textId="08D70733" w:rsidR="00DC3263" w:rsidRPr="00F67035" w:rsidRDefault="00F67035" w:rsidP="00F670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DC3263" w:rsidRPr="00F67035">
        <w:rPr>
          <w:rFonts w:ascii="Times New Roman" w:hAnsi="Times New Roman" w:cs="Times New Roman"/>
          <w:sz w:val="28"/>
          <w:szCs w:val="28"/>
        </w:rPr>
        <w:t>Хуторской, А. В. Педагогическая инноватика: методология, теория, практика / А. В. Хуторской. — М.: УНЦ ДО, 2022. — 222 с.</w:t>
      </w:r>
    </w:p>
    <w:p w14:paraId="622B9FC0" w14:textId="77777777" w:rsidR="00DC3263" w:rsidRPr="00DC3263" w:rsidRDefault="00DC3263" w:rsidP="00F670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3263">
        <w:rPr>
          <w:rFonts w:ascii="Times New Roman" w:hAnsi="Times New Roman" w:cs="Times New Roman"/>
          <w:sz w:val="28"/>
          <w:szCs w:val="28"/>
        </w:rPr>
        <w:t>4. Учебно‑методические материалы</w:t>
      </w:r>
    </w:p>
    <w:p w14:paraId="121CF9E8" w14:textId="43048120" w:rsidR="00DC3263" w:rsidRPr="00F67035" w:rsidRDefault="00F67035" w:rsidP="00F670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DC3263" w:rsidRPr="00F67035">
        <w:rPr>
          <w:rFonts w:ascii="Times New Roman" w:hAnsi="Times New Roman" w:cs="Times New Roman"/>
          <w:sz w:val="28"/>
          <w:szCs w:val="28"/>
        </w:rPr>
        <w:t>Методические рекомендации по созданию и продвижению цифрового контента (разработаны ЦНППМ ПР)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DA33DBF" w14:textId="7A50F964" w:rsidR="00DC3263" w:rsidRPr="00F67035" w:rsidRDefault="00F67035" w:rsidP="00F670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DC3263" w:rsidRPr="00F67035">
        <w:rPr>
          <w:rFonts w:ascii="Times New Roman" w:hAnsi="Times New Roman" w:cs="Times New Roman"/>
          <w:sz w:val="28"/>
          <w:szCs w:val="28"/>
        </w:rPr>
        <w:t>Практикум по основам контент‑маркетинга: сборник заданий и кейсов для обучающихся / сост. И. П. Кузнецова. — М., 2023. — 96 с.</w:t>
      </w:r>
    </w:p>
    <w:p w14:paraId="3FB1C166" w14:textId="79A6F533" w:rsidR="00DC3263" w:rsidRPr="00F67035" w:rsidRDefault="00F67035" w:rsidP="00F670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DC3263" w:rsidRPr="00F67035">
        <w:rPr>
          <w:rFonts w:ascii="Times New Roman" w:hAnsi="Times New Roman" w:cs="Times New Roman"/>
          <w:sz w:val="28"/>
          <w:szCs w:val="28"/>
        </w:rPr>
        <w:t>Рабочая тетрадь обучающегося по программе «Формула контента»: практические задания и чек‑листы. — М., 2024. — 64 с.</w:t>
      </w:r>
    </w:p>
    <w:p w14:paraId="60C88B9C" w14:textId="5DB43A36" w:rsidR="00DC3263" w:rsidRPr="00F67035" w:rsidRDefault="00F67035" w:rsidP="00F670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DC3263" w:rsidRPr="00F67035">
        <w:rPr>
          <w:rFonts w:ascii="Times New Roman" w:hAnsi="Times New Roman" w:cs="Times New Roman"/>
          <w:sz w:val="28"/>
          <w:szCs w:val="28"/>
        </w:rPr>
        <w:t>Сборник интерактивных заданий по основам SMM и SEO‑оптимизации. — М., 2023. — 52 с.</w:t>
      </w:r>
    </w:p>
    <w:p w14:paraId="5A957BA5" w14:textId="5760AD1A" w:rsidR="00DC3263" w:rsidRPr="00DC3263" w:rsidRDefault="00DC3263" w:rsidP="00F670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DC3263">
        <w:rPr>
          <w:rFonts w:ascii="Times New Roman" w:hAnsi="Times New Roman" w:cs="Times New Roman"/>
          <w:sz w:val="28"/>
          <w:szCs w:val="28"/>
        </w:rPr>
        <w:t>. Программное обеспечение и цифровые инструменты</w:t>
      </w:r>
    </w:p>
    <w:p w14:paraId="4FCF164A" w14:textId="50B74E31" w:rsidR="00DC3263" w:rsidRPr="00F67035" w:rsidRDefault="00F67035" w:rsidP="00F670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DC3263" w:rsidRPr="00F67035">
        <w:rPr>
          <w:rFonts w:ascii="Times New Roman" w:hAnsi="Times New Roman" w:cs="Times New Roman"/>
          <w:sz w:val="28"/>
          <w:szCs w:val="28"/>
        </w:rPr>
        <w:t xml:space="preserve">Графические редакторы: </w:t>
      </w:r>
      <w:proofErr w:type="spellStart"/>
      <w:r w:rsidR="00DC3263" w:rsidRPr="00F67035">
        <w:rPr>
          <w:rFonts w:ascii="Times New Roman" w:hAnsi="Times New Roman" w:cs="Times New Roman"/>
          <w:sz w:val="28"/>
          <w:szCs w:val="28"/>
        </w:rPr>
        <w:t>Canva</w:t>
      </w:r>
      <w:proofErr w:type="spellEnd"/>
      <w:r w:rsidR="00DC3263" w:rsidRPr="00F6703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C3263" w:rsidRPr="00F67035">
        <w:rPr>
          <w:rFonts w:ascii="Times New Roman" w:hAnsi="Times New Roman" w:cs="Times New Roman"/>
          <w:sz w:val="28"/>
          <w:szCs w:val="28"/>
        </w:rPr>
        <w:t>Figma</w:t>
      </w:r>
      <w:proofErr w:type="spellEnd"/>
      <w:r w:rsidR="00DC3263" w:rsidRPr="00F67035">
        <w:rPr>
          <w:rFonts w:ascii="Times New Roman" w:hAnsi="Times New Roman" w:cs="Times New Roman"/>
          <w:sz w:val="28"/>
          <w:szCs w:val="28"/>
        </w:rPr>
        <w:t>, Adobe Photoshop (онлайн‑версии и десктопные приложения).</w:t>
      </w:r>
    </w:p>
    <w:p w14:paraId="75DB51B0" w14:textId="7DFC2FC2" w:rsidR="00DC3263" w:rsidRPr="00F67035" w:rsidRDefault="00F67035" w:rsidP="00F670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DC3263" w:rsidRPr="00F67035">
        <w:rPr>
          <w:rFonts w:ascii="Times New Roman" w:hAnsi="Times New Roman" w:cs="Times New Roman"/>
          <w:sz w:val="28"/>
          <w:szCs w:val="28"/>
        </w:rPr>
        <w:t xml:space="preserve">Инструменты для создания инфографики и презентаций: </w:t>
      </w:r>
      <w:proofErr w:type="spellStart"/>
      <w:r w:rsidR="00DC3263" w:rsidRPr="00F67035">
        <w:rPr>
          <w:rFonts w:ascii="Times New Roman" w:hAnsi="Times New Roman" w:cs="Times New Roman"/>
          <w:sz w:val="28"/>
          <w:szCs w:val="28"/>
        </w:rPr>
        <w:t>Visme</w:t>
      </w:r>
      <w:proofErr w:type="spellEnd"/>
      <w:r w:rsidR="00DC3263" w:rsidRPr="00F6703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C3263" w:rsidRPr="00F67035">
        <w:rPr>
          <w:rFonts w:ascii="Times New Roman" w:hAnsi="Times New Roman" w:cs="Times New Roman"/>
          <w:sz w:val="28"/>
          <w:szCs w:val="28"/>
        </w:rPr>
        <w:t>Piktochart</w:t>
      </w:r>
      <w:proofErr w:type="spellEnd"/>
      <w:r w:rsidR="00DC3263" w:rsidRPr="00F67035">
        <w:rPr>
          <w:rFonts w:ascii="Times New Roman" w:hAnsi="Times New Roman" w:cs="Times New Roman"/>
          <w:sz w:val="28"/>
          <w:szCs w:val="28"/>
        </w:rPr>
        <w:t>.</w:t>
      </w:r>
    </w:p>
    <w:p w14:paraId="335AB2EE" w14:textId="45489932" w:rsidR="00DC3263" w:rsidRPr="00F67035" w:rsidRDefault="00F67035" w:rsidP="00F670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DC3263" w:rsidRPr="00F67035">
        <w:rPr>
          <w:rFonts w:ascii="Times New Roman" w:hAnsi="Times New Roman" w:cs="Times New Roman"/>
          <w:sz w:val="28"/>
          <w:szCs w:val="28"/>
        </w:rPr>
        <w:t>Сервисы веб‑аналитики: Яндекс Метрика, Google Analytics.</w:t>
      </w:r>
    </w:p>
    <w:p w14:paraId="43802233" w14:textId="41FF803D" w:rsidR="00DC3263" w:rsidRPr="00F67035" w:rsidRDefault="00F67035" w:rsidP="00F670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DC3263" w:rsidRPr="00F67035">
        <w:rPr>
          <w:rFonts w:ascii="Times New Roman" w:hAnsi="Times New Roman" w:cs="Times New Roman"/>
          <w:sz w:val="28"/>
          <w:szCs w:val="28"/>
        </w:rPr>
        <w:t xml:space="preserve">Платформы для управления проектами: </w:t>
      </w:r>
      <w:proofErr w:type="spellStart"/>
      <w:r w:rsidR="00DC3263" w:rsidRPr="00F67035">
        <w:rPr>
          <w:rFonts w:ascii="Times New Roman" w:hAnsi="Times New Roman" w:cs="Times New Roman"/>
          <w:sz w:val="28"/>
          <w:szCs w:val="28"/>
        </w:rPr>
        <w:t>Trello</w:t>
      </w:r>
      <w:proofErr w:type="spellEnd"/>
      <w:r w:rsidR="00DC3263" w:rsidRPr="00F6703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C3263" w:rsidRPr="00F67035">
        <w:rPr>
          <w:rFonts w:ascii="Times New Roman" w:hAnsi="Times New Roman" w:cs="Times New Roman"/>
          <w:sz w:val="28"/>
          <w:szCs w:val="28"/>
        </w:rPr>
        <w:t>Notion</w:t>
      </w:r>
      <w:proofErr w:type="spellEnd"/>
      <w:r w:rsidR="00DC3263" w:rsidRPr="00F6703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C3263" w:rsidRPr="00F67035">
        <w:rPr>
          <w:rFonts w:ascii="Times New Roman" w:hAnsi="Times New Roman" w:cs="Times New Roman"/>
          <w:sz w:val="28"/>
          <w:szCs w:val="28"/>
        </w:rPr>
        <w:t>Asana</w:t>
      </w:r>
      <w:proofErr w:type="spellEnd"/>
      <w:r w:rsidR="00DC3263" w:rsidRPr="00F67035">
        <w:rPr>
          <w:rFonts w:ascii="Times New Roman" w:hAnsi="Times New Roman" w:cs="Times New Roman"/>
          <w:sz w:val="28"/>
          <w:szCs w:val="28"/>
        </w:rPr>
        <w:t>.</w:t>
      </w:r>
    </w:p>
    <w:p w14:paraId="2574E918" w14:textId="19ECEC0C" w:rsidR="007507D9" w:rsidRPr="00F67035" w:rsidRDefault="00F67035" w:rsidP="00F6703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DC3263" w:rsidRPr="00F67035">
        <w:rPr>
          <w:rFonts w:ascii="Times New Roman" w:hAnsi="Times New Roman" w:cs="Times New Roman"/>
          <w:sz w:val="28"/>
          <w:szCs w:val="28"/>
        </w:rPr>
        <w:t xml:space="preserve">Онлайн‑сервисы для SEO‑анализа: </w:t>
      </w:r>
      <w:proofErr w:type="spellStart"/>
      <w:r w:rsidR="00DC3263" w:rsidRPr="00F67035">
        <w:rPr>
          <w:rFonts w:ascii="Times New Roman" w:hAnsi="Times New Roman" w:cs="Times New Roman"/>
          <w:sz w:val="28"/>
          <w:szCs w:val="28"/>
        </w:rPr>
        <w:t>Serpstat</w:t>
      </w:r>
      <w:proofErr w:type="spellEnd"/>
      <w:r w:rsidR="00DC3263" w:rsidRPr="00F6703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C3263" w:rsidRPr="00F67035">
        <w:rPr>
          <w:rFonts w:ascii="Times New Roman" w:hAnsi="Times New Roman" w:cs="Times New Roman"/>
          <w:sz w:val="28"/>
          <w:szCs w:val="28"/>
        </w:rPr>
        <w:t>Ahrefs</w:t>
      </w:r>
      <w:proofErr w:type="spellEnd"/>
      <w:r w:rsidR="00DC3263" w:rsidRPr="00F67035">
        <w:rPr>
          <w:rFonts w:ascii="Times New Roman" w:hAnsi="Times New Roman" w:cs="Times New Roman"/>
          <w:sz w:val="28"/>
          <w:szCs w:val="28"/>
        </w:rPr>
        <w:t xml:space="preserve"> (бесплатные тарифы).</w:t>
      </w:r>
    </w:p>
    <w:sectPr w:rsidR="007507D9" w:rsidRPr="00F67035">
      <w:pgSz w:w="11906" w:h="16838"/>
      <w:pgMar w:top="864" w:right="1440" w:bottom="1440" w:left="1440" w:header="708" w:footer="708" w:gutter="0"/>
      <w:paperSrc w:first="1" w:other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DL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01FD9"/>
    <w:multiLevelType w:val="hybridMultilevel"/>
    <w:tmpl w:val="D8F249C4"/>
    <w:lvl w:ilvl="0" w:tplc="69B82D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820F37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8B908CC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E30245D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E40E858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ECB0A3B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42868E6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63C4AC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17C2F2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3853187"/>
    <w:multiLevelType w:val="hybridMultilevel"/>
    <w:tmpl w:val="9370C20A"/>
    <w:lvl w:ilvl="0" w:tplc="ADFE99B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4E0165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325C47A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E98C647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7F6CFA9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7096CE2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5C6AA3C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8B5CE29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4BEE3EA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4C10E4D"/>
    <w:multiLevelType w:val="hybridMultilevel"/>
    <w:tmpl w:val="833C111A"/>
    <w:lvl w:ilvl="0" w:tplc="696A906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AB07C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B964E08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A44A33F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47E0C63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EBE201D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D68C4F6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1E1C64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5ABEA6F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05082D24"/>
    <w:multiLevelType w:val="hybridMultilevel"/>
    <w:tmpl w:val="058AFA4C"/>
    <w:lvl w:ilvl="0" w:tplc="F7A4048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CA48CEF6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 w:tplc="498CD5F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 w:tplc="DF22A04A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 w:tplc="CF9E8006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 w:tplc="ECAE97DE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 w:tplc="BD2CD44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 w:tplc="2708AAEA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 w:tplc="57F6DC2A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4" w15:restartNumberingAfterBreak="0">
    <w:nsid w:val="0524667E"/>
    <w:multiLevelType w:val="hybridMultilevel"/>
    <w:tmpl w:val="770696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205A89"/>
    <w:multiLevelType w:val="hybridMultilevel"/>
    <w:tmpl w:val="04241EEC"/>
    <w:lvl w:ilvl="0" w:tplc="AFD628E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1C4DA5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AE3CAF0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24A125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528C25D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CA14F88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A82C1A1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20AE25C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7CD8D68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0AA87A0E"/>
    <w:multiLevelType w:val="hybridMultilevel"/>
    <w:tmpl w:val="5EDC99D8"/>
    <w:lvl w:ilvl="0" w:tplc="7032C84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74A215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B5F0392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E398D6F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353A385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787485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23B404A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44D2B50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E276834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0C7E7344"/>
    <w:multiLevelType w:val="hybridMultilevel"/>
    <w:tmpl w:val="7AD0FB20"/>
    <w:lvl w:ilvl="0" w:tplc="7C8468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A18C18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D158A28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8884C50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2A62428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466E585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D7E11C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6A78FC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AA00463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0D4D685F"/>
    <w:multiLevelType w:val="hybridMultilevel"/>
    <w:tmpl w:val="88442966"/>
    <w:lvl w:ilvl="0" w:tplc="7BB0708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91CC26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C560A11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BF1AC3C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F9EEC6A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88ACAF1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1B96922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6A0828C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AED467C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0E4D4C91"/>
    <w:multiLevelType w:val="hybridMultilevel"/>
    <w:tmpl w:val="2D30DE02"/>
    <w:lvl w:ilvl="0" w:tplc="7602B12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D740A6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15C6C74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363E5A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BAF4ADF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C452F51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DC0A0ED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A3E04C3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A03CB2D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0F9B5077"/>
    <w:multiLevelType w:val="hybridMultilevel"/>
    <w:tmpl w:val="3ACAA94E"/>
    <w:lvl w:ilvl="0" w:tplc="ACC6C9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EE87EE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BB1C9CB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C61A4F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F08A7BC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E2EACC3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59FECE4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FB34BBB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6A4A335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129B685E"/>
    <w:multiLevelType w:val="hybridMultilevel"/>
    <w:tmpl w:val="6C7ADE94"/>
    <w:lvl w:ilvl="0" w:tplc="91C6E7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964C10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ABF08B2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497CA99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C136A8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FE50DF5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D1AC47A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C66E79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FFC6FBF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186B05A1"/>
    <w:multiLevelType w:val="hybridMultilevel"/>
    <w:tmpl w:val="687E494E"/>
    <w:lvl w:ilvl="0" w:tplc="C1A43C5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C5C25A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203CFA9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2E0E17D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E4CE435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06EE212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2EBC5F6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B140775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6E8A1AF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 w15:restartNumberingAfterBreak="0">
    <w:nsid w:val="1B611BD0"/>
    <w:multiLevelType w:val="hybridMultilevel"/>
    <w:tmpl w:val="802482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C594713"/>
    <w:multiLevelType w:val="hybridMultilevel"/>
    <w:tmpl w:val="DE3898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CAF1FAA"/>
    <w:multiLevelType w:val="hybridMultilevel"/>
    <w:tmpl w:val="F42CF3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D630A7E"/>
    <w:multiLevelType w:val="hybridMultilevel"/>
    <w:tmpl w:val="719E25DC"/>
    <w:lvl w:ilvl="0" w:tplc="AFA4A4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424AA76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117298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E90C212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4C68C33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A9F6CD4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AE5694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908820A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06DEE17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" w15:restartNumberingAfterBreak="0">
    <w:nsid w:val="1EC3623C"/>
    <w:multiLevelType w:val="hybridMultilevel"/>
    <w:tmpl w:val="AB22A4C6"/>
    <w:lvl w:ilvl="0" w:tplc="CA2EEBD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7365C4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7660D70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B700F33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E1F049C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3BF0C02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D2CC944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4EF47E4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EB96896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 w15:restartNumberingAfterBreak="0">
    <w:nsid w:val="23C15B3A"/>
    <w:multiLevelType w:val="hybridMultilevel"/>
    <w:tmpl w:val="030A17EC"/>
    <w:lvl w:ilvl="0" w:tplc="1626329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8945EC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6E0422A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212B11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A0881A2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59742C5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E64A5A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4D0648F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2C70164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 w15:restartNumberingAfterBreak="0">
    <w:nsid w:val="279417D6"/>
    <w:multiLevelType w:val="hybridMultilevel"/>
    <w:tmpl w:val="5C3488B8"/>
    <w:lvl w:ilvl="0" w:tplc="8966792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2D8B2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3F4CD7B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8A56A58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A67A02E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2EAC00E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FEDCD11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CC28A3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64767B3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0" w15:restartNumberingAfterBreak="0">
    <w:nsid w:val="31AD7805"/>
    <w:multiLevelType w:val="hybridMultilevel"/>
    <w:tmpl w:val="39F03C06"/>
    <w:lvl w:ilvl="0" w:tplc="26F4DB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5243C3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C1F8021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66508D3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8C88E13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73641D2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24541FF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9154E5C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5F18AF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" w15:restartNumberingAfterBreak="0">
    <w:nsid w:val="32CE582C"/>
    <w:multiLevelType w:val="hybridMultilevel"/>
    <w:tmpl w:val="BEFA33D8"/>
    <w:lvl w:ilvl="0" w:tplc="6BEE108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3F2B26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F7F62C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A340797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F0904BB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0486EF3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794F68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3ED4CF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2C0AE2C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2" w15:restartNumberingAfterBreak="0">
    <w:nsid w:val="34AD7C1A"/>
    <w:multiLevelType w:val="hybridMultilevel"/>
    <w:tmpl w:val="A0D6B4D0"/>
    <w:lvl w:ilvl="0" w:tplc="277C155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EC07A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ABD22C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55E834D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BFF807B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3FFABE7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710C629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4603A8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B3986D1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3" w15:restartNumberingAfterBreak="0">
    <w:nsid w:val="373226C3"/>
    <w:multiLevelType w:val="hybridMultilevel"/>
    <w:tmpl w:val="774C08BE"/>
    <w:lvl w:ilvl="0" w:tplc="9F1EDC0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1BAD1F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D02E0F9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DE445D5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B4DAAA6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85CA1FF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923A477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B918705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2CCA98D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4" w15:restartNumberingAfterBreak="0">
    <w:nsid w:val="3D6223A8"/>
    <w:multiLevelType w:val="hybridMultilevel"/>
    <w:tmpl w:val="4DFE7D8E"/>
    <w:lvl w:ilvl="0" w:tplc="4FB40C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5529C2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9EC44F7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428E9D1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50E26CF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DE946EC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E33E46B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797C0EB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F59023D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5" w15:restartNumberingAfterBreak="0">
    <w:nsid w:val="3DDB4895"/>
    <w:multiLevelType w:val="hybridMultilevel"/>
    <w:tmpl w:val="9C96B28A"/>
    <w:lvl w:ilvl="0" w:tplc="C6BC96C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6E4599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42901B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38CA1E9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9D8C833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61846B8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83F86A4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D636857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3EE66AC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6" w15:restartNumberingAfterBreak="0">
    <w:nsid w:val="42520BBA"/>
    <w:multiLevelType w:val="hybridMultilevel"/>
    <w:tmpl w:val="400463D4"/>
    <w:lvl w:ilvl="0" w:tplc="475AB80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32C100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447EED1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B6BE170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14A8C48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157488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C16A83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5D4E089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2E84D35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7" w15:restartNumberingAfterBreak="0">
    <w:nsid w:val="43C175D4"/>
    <w:multiLevelType w:val="hybridMultilevel"/>
    <w:tmpl w:val="0B4A69B6"/>
    <w:lvl w:ilvl="0" w:tplc="E26284C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9C8ABB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BD1EBC1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CD2EE7F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D14E37C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033A010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FC16697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C144F37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6F32572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8" w15:restartNumberingAfterBreak="0">
    <w:nsid w:val="45BC1002"/>
    <w:multiLevelType w:val="hybridMultilevel"/>
    <w:tmpl w:val="8E8620C0"/>
    <w:lvl w:ilvl="0" w:tplc="EE920DD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4844F3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4DF2AB3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50B801D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E3FAA64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879C045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92AC9D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1EA4FF7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910AC55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9" w15:restartNumberingAfterBreak="0">
    <w:nsid w:val="48896A9D"/>
    <w:multiLevelType w:val="hybridMultilevel"/>
    <w:tmpl w:val="C8A03F96"/>
    <w:lvl w:ilvl="0" w:tplc="C172AE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A0C578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3D68362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2FF40F4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F814D49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A192EAD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27101F2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78560FB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7E18FD2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0" w15:restartNumberingAfterBreak="0">
    <w:nsid w:val="491167D5"/>
    <w:multiLevelType w:val="hybridMultilevel"/>
    <w:tmpl w:val="27148F98"/>
    <w:lvl w:ilvl="0" w:tplc="52D8AB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3883DD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0BEE28E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B0C88C1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3ED0337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9F36523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C808683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236895B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20363C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1" w15:restartNumberingAfterBreak="0">
    <w:nsid w:val="49DB1346"/>
    <w:multiLevelType w:val="hybridMultilevel"/>
    <w:tmpl w:val="39A8418C"/>
    <w:lvl w:ilvl="0" w:tplc="E3500A8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6C01D7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5BE4A5F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9EEC482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708082E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5504E46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B04ABE7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40263D1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7CDC847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2" w15:restartNumberingAfterBreak="0">
    <w:nsid w:val="4C761552"/>
    <w:multiLevelType w:val="hybridMultilevel"/>
    <w:tmpl w:val="3D901CA6"/>
    <w:lvl w:ilvl="0" w:tplc="8216128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A9877E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D304F85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C40EC36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DBD295A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6CFED5E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B8E49CC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E89C343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F49EFA1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3" w15:restartNumberingAfterBreak="0">
    <w:nsid w:val="4D712DA1"/>
    <w:multiLevelType w:val="hybridMultilevel"/>
    <w:tmpl w:val="5E9AB300"/>
    <w:lvl w:ilvl="0" w:tplc="7B7471D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A046A5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FD46226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3280CBE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CE2821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B744450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BDBC604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63C8530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66D4577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4" w15:restartNumberingAfterBreak="0">
    <w:nsid w:val="4E530BD6"/>
    <w:multiLevelType w:val="hybridMultilevel"/>
    <w:tmpl w:val="9CAABF46"/>
    <w:lvl w:ilvl="0" w:tplc="89AAD36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24A647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8D8A4C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38FEE59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D16480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3ACE3C8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9BF44A2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1CA0715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2D0EC04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5" w15:restartNumberingAfterBreak="0">
    <w:nsid w:val="4EE863EB"/>
    <w:multiLevelType w:val="hybridMultilevel"/>
    <w:tmpl w:val="030E95A0"/>
    <w:lvl w:ilvl="0" w:tplc="C074C1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F8E87F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1F3C812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1DB044E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E534C0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6E12064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E382985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247297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CDA2780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6" w15:restartNumberingAfterBreak="0">
    <w:nsid w:val="524B3FD8"/>
    <w:multiLevelType w:val="hybridMultilevel"/>
    <w:tmpl w:val="18A01AC8"/>
    <w:lvl w:ilvl="0" w:tplc="D460E2D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C46E99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FEC0A1C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9E8856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F14ED57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DB54E62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C2E20D6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C69C0A0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0C767BF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7" w15:restartNumberingAfterBreak="0">
    <w:nsid w:val="53B461E7"/>
    <w:multiLevelType w:val="hybridMultilevel"/>
    <w:tmpl w:val="5276F484"/>
    <w:lvl w:ilvl="0" w:tplc="FD181810">
      <w:start w:val="1"/>
      <w:numFmt w:val="decimal"/>
      <w:lvlText w:val="%1."/>
      <w:lvlJc w:val="left"/>
      <w:pPr>
        <w:ind w:left="720" w:hanging="360"/>
      </w:pPr>
    </w:lvl>
    <w:lvl w:ilvl="1" w:tplc="7E1A3810" w:tentative="1">
      <w:start w:val="1"/>
      <w:numFmt w:val="lowerLetter"/>
      <w:lvlText w:val="%2."/>
      <w:lvlJc w:val="left"/>
      <w:pPr>
        <w:ind w:left="1440" w:hanging="360"/>
      </w:pPr>
    </w:lvl>
    <w:lvl w:ilvl="2" w:tplc="30AA557C" w:tentative="1">
      <w:start w:val="1"/>
      <w:numFmt w:val="lowerRoman"/>
      <w:lvlText w:val="%3."/>
      <w:lvlJc w:val="right"/>
      <w:pPr>
        <w:ind w:left="2160" w:hanging="360"/>
      </w:pPr>
    </w:lvl>
    <w:lvl w:ilvl="3" w:tplc="112C4686" w:tentative="1">
      <w:start w:val="1"/>
      <w:numFmt w:val="decimal"/>
      <w:lvlText w:val="%4."/>
      <w:lvlJc w:val="left"/>
      <w:pPr>
        <w:ind w:left="2880" w:hanging="360"/>
      </w:pPr>
    </w:lvl>
    <w:lvl w:ilvl="4" w:tplc="0AE65D72" w:tentative="1">
      <w:start w:val="1"/>
      <w:numFmt w:val="lowerLetter"/>
      <w:lvlText w:val="%5."/>
      <w:lvlJc w:val="left"/>
      <w:pPr>
        <w:ind w:left="3600" w:hanging="360"/>
      </w:pPr>
    </w:lvl>
    <w:lvl w:ilvl="5" w:tplc="6A1E6B32" w:tentative="1">
      <w:start w:val="1"/>
      <w:numFmt w:val="lowerRoman"/>
      <w:lvlText w:val="%6."/>
      <w:lvlJc w:val="right"/>
      <w:pPr>
        <w:ind w:left="4320" w:hanging="360"/>
      </w:pPr>
    </w:lvl>
    <w:lvl w:ilvl="6" w:tplc="EFEE15A6" w:tentative="1">
      <w:start w:val="1"/>
      <w:numFmt w:val="decimal"/>
      <w:lvlText w:val="%7."/>
      <w:lvlJc w:val="left"/>
      <w:pPr>
        <w:ind w:left="5040" w:hanging="360"/>
      </w:pPr>
    </w:lvl>
    <w:lvl w:ilvl="7" w:tplc="E76A797E" w:tentative="1">
      <w:start w:val="1"/>
      <w:numFmt w:val="lowerLetter"/>
      <w:lvlText w:val="%8."/>
      <w:lvlJc w:val="left"/>
      <w:pPr>
        <w:ind w:left="5760" w:hanging="360"/>
      </w:pPr>
    </w:lvl>
    <w:lvl w:ilvl="8" w:tplc="4418A590" w:tentative="1">
      <w:start w:val="1"/>
      <w:numFmt w:val="lowerRoman"/>
      <w:lvlText w:val="%9."/>
      <w:lvlJc w:val="right"/>
      <w:pPr>
        <w:ind w:left="6480" w:hanging="360"/>
      </w:pPr>
    </w:lvl>
  </w:abstractNum>
  <w:abstractNum w:abstractNumId="38" w15:restartNumberingAfterBreak="0">
    <w:nsid w:val="625514D9"/>
    <w:multiLevelType w:val="hybridMultilevel"/>
    <w:tmpl w:val="1B20FC1A"/>
    <w:lvl w:ilvl="0" w:tplc="1256DB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F0AC4B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3470104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A104BC2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D2CA0C3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C9B8181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A518FAD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ADE6DC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B17A46D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9" w15:restartNumberingAfterBreak="0">
    <w:nsid w:val="69273E03"/>
    <w:multiLevelType w:val="hybridMultilevel"/>
    <w:tmpl w:val="52085CBC"/>
    <w:lvl w:ilvl="0" w:tplc="17ACA80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464AD7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738887C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F5DEFE0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F26E1B3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0F82648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F81025D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FC22622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D95C308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0" w15:restartNumberingAfterBreak="0">
    <w:nsid w:val="70D3289E"/>
    <w:multiLevelType w:val="hybridMultilevel"/>
    <w:tmpl w:val="F34A0890"/>
    <w:lvl w:ilvl="0" w:tplc="E3CA7E8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910E6692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 w:tplc="79B82DB8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 w:tplc="33105F58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 w:tplc="3D483DF2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 w:tplc="E7960F68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 w:tplc="8780DEDA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 w:tplc="F91E7706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 w:tplc="AC06DAF0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41" w15:restartNumberingAfterBreak="0">
    <w:nsid w:val="70EF557C"/>
    <w:multiLevelType w:val="hybridMultilevel"/>
    <w:tmpl w:val="93AEF9A6"/>
    <w:lvl w:ilvl="0" w:tplc="E40409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83A256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682CD9A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739CAC6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828614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EE74864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B9EE96A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3A0AE66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40D8EA6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2" w15:restartNumberingAfterBreak="0">
    <w:nsid w:val="741A4CEF"/>
    <w:multiLevelType w:val="hybridMultilevel"/>
    <w:tmpl w:val="7CA8B4EA"/>
    <w:lvl w:ilvl="0" w:tplc="17EAEAFC">
      <w:start w:val="1"/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 w:tplc="7188F15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6D26A3A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F19CA4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295AC40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C1AC586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85ACB9A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5A689E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8F5C43A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3" w15:restartNumberingAfterBreak="0">
    <w:nsid w:val="779B3637"/>
    <w:multiLevelType w:val="hybridMultilevel"/>
    <w:tmpl w:val="1A06AB4C"/>
    <w:lvl w:ilvl="0" w:tplc="1B40A9B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40D244C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DC16E6C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E884BFC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6A9A066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B8C8674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5116278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5A06247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39FE449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4" w15:restartNumberingAfterBreak="0">
    <w:nsid w:val="7D3B19E7"/>
    <w:multiLevelType w:val="hybridMultilevel"/>
    <w:tmpl w:val="BBAC6F8A"/>
    <w:lvl w:ilvl="0" w:tplc="6936C37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70969B2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1150733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41BAEB6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8140128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A5FAD65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E9EA74E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5C5002F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BF76C98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5" w15:restartNumberingAfterBreak="0">
    <w:nsid w:val="7F9F387C"/>
    <w:multiLevelType w:val="hybridMultilevel"/>
    <w:tmpl w:val="4A4A78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756014">
    <w:abstractNumId w:val="37"/>
  </w:num>
  <w:num w:numId="2" w16cid:durableId="1230457470">
    <w:abstractNumId w:val="1"/>
  </w:num>
  <w:num w:numId="3" w16cid:durableId="1360619300">
    <w:abstractNumId w:val="29"/>
  </w:num>
  <w:num w:numId="4" w16cid:durableId="1019504639">
    <w:abstractNumId w:val="34"/>
  </w:num>
  <w:num w:numId="5" w16cid:durableId="275409754">
    <w:abstractNumId w:val="10"/>
  </w:num>
  <w:num w:numId="6" w16cid:durableId="1273242203">
    <w:abstractNumId w:val="38"/>
  </w:num>
  <w:num w:numId="7" w16cid:durableId="183905652">
    <w:abstractNumId w:val="40"/>
  </w:num>
  <w:num w:numId="8" w16cid:durableId="1710184675">
    <w:abstractNumId w:val="3"/>
  </w:num>
  <w:num w:numId="9" w16cid:durableId="485053129">
    <w:abstractNumId w:val="41"/>
  </w:num>
  <w:num w:numId="10" w16cid:durableId="1266379363">
    <w:abstractNumId w:val="32"/>
  </w:num>
  <w:num w:numId="11" w16cid:durableId="843475879">
    <w:abstractNumId w:val="2"/>
  </w:num>
  <w:num w:numId="12" w16cid:durableId="1064984414">
    <w:abstractNumId w:val="8"/>
  </w:num>
  <w:num w:numId="13" w16cid:durableId="655259039">
    <w:abstractNumId w:val="33"/>
  </w:num>
  <w:num w:numId="14" w16cid:durableId="156458131">
    <w:abstractNumId w:val="26"/>
  </w:num>
  <w:num w:numId="15" w16cid:durableId="477259416">
    <w:abstractNumId w:val="27"/>
  </w:num>
  <w:num w:numId="16" w16cid:durableId="1931347763">
    <w:abstractNumId w:val="11"/>
  </w:num>
  <w:num w:numId="17" w16cid:durableId="947545892">
    <w:abstractNumId w:val="17"/>
  </w:num>
  <w:num w:numId="18" w16cid:durableId="657995556">
    <w:abstractNumId w:val="19"/>
  </w:num>
  <w:num w:numId="19" w16cid:durableId="1341154038">
    <w:abstractNumId w:val="43"/>
  </w:num>
  <w:num w:numId="20" w16cid:durableId="882717503">
    <w:abstractNumId w:val="35"/>
  </w:num>
  <w:num w:numId="21" w16cid:durableId="1012536691">
    <w:abstractNumId w:val="31"/>
  </w:num>
  <w:num w:numId="22" w16cid:durableId="1097482212">
    <w:abstractNumId w:val="30"/>
  </w:num>
  <w:num w:numId="23" w16cid:durableId="1863394422">
    <w:abstractNumId w:val="44"/>
  </w:num>
  <w:num w:numId="24" w16cid:durableId="751203856">
    <w:abstractNumId w:val="42"/>
  </w:num>
  <w:num w:numId="25" w16cid:durableId="1816340382">
    <w:abstractNumId w:val="39"/>
  </w:num>
  <w:num w:numId="26" w16cid:durableId="1107969979">
    <w:abstractNumId w:val="21"/>
  </w:num>
  <w:num w:numId="27" w16cid:durableId="2083094342">
    <w:abstractNumId w:val="23"/>
  </w:num>
  <w:num w:numId="28" w16cid:durableId="2099011663">
    <w:abstractNumId w:val="16"/>
  </w:num>
  <w:num w:numId="29" w16cid:durableId="1534266156">
    <w:abstractNumId w:val="6"/>
  </w:num>
  <w:num w:numId="30" w16cid:durableId="638264533">
    <w:abstractNumId w:val="20"/>
  </w:num>
  <w:num w:numId="31" w16cid:durableId="1855462838">
    <w:abstractNumId w:val="12"/>
  </w:num>
  <w:num w:numId="32" w16cid:durableId="1706904819">
    <w:abstractNumId w:val="28"/>
  </w:num>
  <w:num w:numId="33" w16cid:durableId="1921063503">
    <w:abstractNumId w:val="7"/>
  </w:num>
  <w:num w:numId="34" w16cid:durableId="1038315027">
    <w:abstractNumId w:val="0"/>
  </w:num>
  <w:num w:numId="35" w16cid:durableId="1536231945">
    <w:abstractNumId w:val="25"/>
  </w:num>
  <w:num w:numId="36" w16cid:durableId="2034527160">
    <w:abstractNumId w:val="9"/>
  </w:num>
  <w:num w:numId="37" w16cid:durableId="1823741545">
    <w:abstractNumId w:val="36"/>
  </w:num>
  <w:num w:numId="38" w16cid:durableId="1441029668">
    <w:abstractNumId w:val="18"/>
  </w:num>
  <w:num w:numId="39" w16cid:durableId="1657419852">
    <w:abstractNumId w:val="5"/>
  </w:num>
  <w:num w:numId="40" w16cid:durableId="1814522805">
    <w:abstractNumId w:val="24"/>
  </w:num>
  <w:num w:numId="41" w16cid:durableId="821510631">
    <w:abstractNumId w:val="22"/>
  </w:num>
  <w:num w:numId="42" w16cid:durableId="927814277">
    <w:abstractNumId w:val="4"/>
  </w:num>
  <w:num w:numId="43" w16cid:durableId="2092268315">
    <w:abstractNumId w:val="45"/>
  </w:num>
  <w:num w:numId="44" w16cid:durableId="714161733">
    <w:abstractNumId w:val="14"/>
  </w:num>
  <w:num w:numId="45" w16cid:durableId="101538151">
    <w:abstractNumId w:val="15"/>
  </w:num>
  <w:num w:numId="46" w16cid:durableId="149568598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7D9"/>
    <w:rsid w:val="0028558B"/>
    <w:rsid w:val="002D6953"/>
    <w:rsid w:val="00380CFB"/>
    <w:rsid w:val="00732A4F"/>
    <w:rsid w:val="007507D9"/>
    <w:rsid w:val="008E0578"/>
    <w:rsid w:val="00A67163"/>
    <w:rsid w:val="00B52CFB"/>
    <w:rsid w:val="00BC4C37"/>
    <w:rsid w:val="00C33DB6"/>
    <w:rsid w:val="00C75903"/>
    <w:rsid w:val="00DB03E2"/>
    <w:rsid w:val="00DC3263"/>
    <w:rsid w:val="00F67035"/>
    <w:rsid w:val="00F741EC"/>
    <w:rsid w:val="00F75CDD"/>
    <w:rsid w:val="00FD5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17A03"/>
  <w15:docId w15:val="{493EE2A6-B2FB-4AA6-A7BF-25360AD98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50">
    <w:name w:val="Заголовок 5 Знак"/>
    <w:basedOn w:val="a0"/>
    <w:link w:val="5"/>
    <w:uiPriority w:val="9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60">
    <w:name w:val="Заголовок 6 Знак"/>
    <w:basedOn w:val="a0"/>
    <w:link w:val="6"/>
    <w:uiPriority w:val="9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70">
    <w:name w:val="Заголовок 7 Знак"/>
    <w:basedOn w:val="a0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Title"/>
    <w:basedOn w:val="a"/>
    <w:next w:val="a"/>
    <w:link w:val="a5"/>
    <w:uiPriority w:val="10"/>
    <w:qFormat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a8">
    <w:name w:val="Subtle Emphasis"/>
    <w:basedOn w:val="a0"/>
    <w:uiPriority w:val="19"/>
    <w:qFormat/>
    <w:rPr>
      <w:i/>
      <w:iCs/>
      <w:color w:val="808080" w:themeColor="text1" w:themeTint="7F"/>
    </w:rPr>
  </w:style>
  <w:style w:type="character" w:styleId="a9">
    <w:name w:val="Emphasis"/>
    <w:basedOn w:val="a0"/>
    <w:uiPriority w:val="20"/>
    <w:qFormat/>
    <w:rPr>
      <w:i/>
      <w:iCs/>
    </w:rPr>
  </w:style>
  <w:style w:type="character" w:styleId="aa">
    <w:name w:val="Intense Emphasis"/>
    <w:basedOn w:val="a0"/>
    <w:uiPriority w:val="21"/>
    <w:qFormat/>
    <w:rPr>
      <w:b/>
      <w:bCs/>
      <w:i/>
      <w:iCs/>
      <w:color w:val="4472C4" w:themeColor="accent1"/>
    </w:rPr>
  </w:style>
  <w:style w:type="character" w:styleId="ab">
    <w:name w:val="Strong"/>
    <w:basedOn w:val="a0"/>
    <w:uiPriority w:val="22"/>
    <w:qFormat/>
    <w:rPr>
      <w:b/>
      <w:bCs/>
    </w:rPr>
  </w:style>
  <w:style w:type="paragraph" w:styleId="21">
    <w:name w:val="Quote"/>
    <w:basedOn w:val="a"/>
    <w:next w:val="a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ad">
    <w:name w:val="Выделенная цитата Знак"/>
    <w:basedOn w:val="a0"/>
    <w:link w:val="ac"/>
    <w:uiPriority w:val="30"/>
    <w:rPr>
      <w:b/>
      <w:bCs/>
      <w:i/>
      <w:iCs/>
      <w:color w:val="4472C4" w:themeColor="accent1"/>
    </w:rPr>
  </w:style>
  <w:style w:type="character" w:styleId="ae">
    <w:name w:val="Subtle Reference"/>
    <w:basedOn w:val="a0"/>
    <w:uiPriority w:val="31"/>
    <w:qFormat/>
    <w:rPr>
      <w:smallCaps/>
      <w:color w:val="ED7D31" w:themeColor="accent2"/>
      <w:u w:val="single"/>
    </w:rPr>
  </w:style>
  <w:style w:type="character" w:styleId="af">
    <w:name w:val="Intense Reference"/>
    <w:basedOn w:val="a0"/>
    <w:uiPriority w:val="32"/>
    <w:qFormat/>
    <w:rPr>
      <w:b/>
      <w:bCs/>
      <w:smallCaps/>
      <w:color w:val="ED7D31" w:themeColor="accent2"/>
      <w:spacing w:val="5"/>
      <w:u w:val="single"/>
    </w:rPr>
  </w:style>
  <w:style w:type="character" w:styleId="af0">
    <w:name w:val="Book Title"/>
    <w:basedOn w:val="a0"/>
    <w:uiPriority w:val="33"/>
    <w:qFormat/>
    <w:rPr>
      <w:b/>
      <w:bCs/>
      <w:smallCaps/>
      <w:spacing w:val="5"/>
    </w:r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styleId="af2">
    <w:name w:val="footnote text"/>
    <w:basedOn w:val="a"/>
    <w:link w:val="af3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Pr>
      <w:sz w:val="20"/>
      <w:szCs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character" w:styleId="af8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9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afa">
    <w:name w:val="Plain Text"/>
    <w:basedOn w:val="a"/>
    <w:link w:val="afb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b">
    <w:name w:val="Текст Знак"/>
    <w:basedOn w:val="a0"/>
    <w:link w:val="afa"/>
    <w:uiPriority w:val="99"/>
    <w:rPr>
      <w:rFonts w:ascii="Courier New" w:hAnsi="Courier New" w:cs="Courier New"/>
      <w:sz w:val="21"/>
      <w:szCs w:val="21"/>
    </w:rPr>
  </w:style>
  <w:style w:type="paragraph" w:styleId="afc">
    <w:name w:val="header"/>
    <w:basedOn w:val="a"/>
    <w:link w:val="afd"/>
    <w:uiPriority w:val="99"/>
    <w:unhideWhenUsed/>
    <w:pPr>
      <w:spacing w:after="0" w:line="240" w:lineRule="auto"/>
    </w:pPr>
  </w:style>
  <w:style w:type="character" w:customStyle="1" w:styleId="afd">
    <w:name w:val="Верхний колонтитул Знак"/>
    <w:basedOn w:val="a0"/>
    <w:link w:val="afc"/>
    <w:uiPriority w:val="99"/>
  </w:style>
  <w:style w:type="paragraph" w:styleId="afe">
    <w:name w:val="footer"/>
    <w:basedOn w:val="a"/>
    <w:link w:val="aff"/>
    <w:uiPriority w:val="99"/>
    <w:unhideWhenUsed/>
    <w:pPr>
      <w:spacing w:after="0" w:line="240" w:lineRule="auto"/>
    </w:pPr>
  </w:style>
  <w:style w:type="character" w:customStyle="1" w:styleId="aff">
    <w:name w:val="Нижний колонтитул Знак"/>
    <w:basedOn w:val="a0"/>
    <w:link w:val="afe"/>
    <w:uiPriority w:val="99"/>
  </w:style>
  <w:style w:type="paragraph" w:styleId="aff0">
    <w:name w:val="caption"/>
    <w:basedOn w:val="a"/>
    <w:next w:val="a"/>
    <w:uiPriority w:val="35"/>
    <w:unhideWhenUsed/>
    <w:qFormat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aff1">
    <w:name w:val="TOC Heading"/>
    <w:basedOn w:val="1"/>
    <w:next w:val="a"/>
    <w:uiPriority w:val="39"/>
    <w:unhideWhenUsed/>
    <w:qFormat/>
    <w:rPr>
      <w:b w:val="0"/>
      <w:bCs w:val="0"/>
      <w:sz w:val="32"/>
      <w:szCs w:val="32"/>
    </w:rPr>
  </w:style>
  <w:style w:type="paragraph" w:styleId="11">
    <w:name w:val="toc 1"/>
    <w:basedOn w:val="a"/>
    <w:next w:val="a"/>
    <w:uiPriority w:val="39"/>
    <w:unhideWhenUsed/>
    <w:pPr>
      <w:spacing w:after="100"/>
    </w:pPr>
  </w:style>
  <w:style w:type="paragraph" w:styleId="23">
    <w:name w:val="toc 2"/>
    <w:basedOn w:val="a"/>
    <w:next w:val="a"/>
    <w:uiPriority w:val="39"/>
    <w:unhideWhenUsed/>
    <w:pPr>
      <w:spacing w:after="100"/>
      <w:ind w:left="220"/>
    </w:pPr>
  </w:style>
  <w:style w:type="paragraph" w:styleId="31">
    <w:name w:val="toc 3"/>
    <w:basedOn w:val="a"/>
    <w:next w:val="a"/>
    <w:uiPriority w:val="39"/>
    <w:unhideWhenUsed/>
    <w:pPr>
      <w:spacing w:after="100"/>
      <w:ind w:left="440"/>
    </w:pPr>
  </w:style>
  <w:style w:type="paragraph" w:styleId="41">
    <w:name w:val="toc 4"/>
    <w:basedOn w:val="a"/>
    <w:next w:val="a"/>
    <w:uiPriority w:val="39"/>
    <w:unhideWhenUsed/>
    <w:pPr>
      <w:spacing w:after="100"/>
      <w:ind w:left="660"/>
    </w:pPr>
  </w:style>
  <w:style w:type="paragraph" w:styleId="51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table" w:styleId="aff2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2332</Words>
  <Characters>13297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Настя Тактаева</dc:creator>
  <cp:lastModifiedBy>Алия Манабова</cp:lastModifiedBy>
  <cp:revision>2</cp:revision>
  <dcterms:created xsi:type="dcterms:W3CDTF">2026-10-14T05:27:00Z</dcterms:created>
  <dcterms:modified xsi:type="dcterms:W3CDTF">2026-10-14T05:27:00Z</dcterms:modified>
</cp:coreProperties>
</file>